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68"/>
        <w:gridCol w:w="5620"/>
      </w:tblGrid>
      <w:tr w:rsidR="002633C7" w:rsidRPr="007B5DE4" w14:paraId="116E721A" w14:textId="77777777" w:rsidTr="00A77D89">
        <w:trPr>
          <w:trHeight w:val="1657"/>
        </w:trPr>
        <w:tc>
          <w:tcPr>
            <w:tcW w:w="4928" w:type="dxa"/>
            <w:gridSpan w:val="2"/>
            <w:tcBorders>
              <w:top w:val="single" w:sz="18" w:space="0" w:color="auto"/>
            </w:tcBorders>
          </w:tcPr>
          <w:p w14:paraId="086709AE" w14:textId="77777777" w:rsidR="002633C7" w:rsidRPr="007B5DE4" w:rsidRDefault="004F31F2">
            <w:pPr>
              <w:pStyle w:val="Heading7"/>
              <w:jc w:val="center"/>
              <w:rPr>
                <w:rFonts w:asciiTheme="minorHAnsi" w:hAnsiTheme="minorHAnsi"/>
              </w:rPr>
            </w:pPr>
            <w:r>
              <w:rPr>
                <w:rFonts w:asciiTheme="minorHAnsi" w:hAnsiTheme="minorHAnsi"/>
                <w:noProof/>
                <w:lang w:eastAsia="en-GB"/>
              </w:rPr>
              <w:drawing>
                <wp:inline distT="0" distB="0" distL="0" distR="0" wp14:anchorId="2500DF8B" wp14:editId="2D8C97A3">
                  <wp:extent cx="2438400" cy="807720"/>
                  <wp:effectExtent l="19050" t="0" r="0" b="0"/>
                  <wp:docPr id="3" name="Picture 2" descr="MECAL logo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AL logo1 Small.jpg"/>
                          <pic:cNvPicPr/>
                        </pic:nvPicPr>
                        <pic:blipFill>
                          <a:blip r:embed="rId7" cstate="print"/>
                          <a:stretch>
                            <a:fillRect/>
                          </a:stretch>
                        </pic:blipFill>
                        <pic:spPr>
                          <a:xfrm>
                            <a:off x="0" y="0"/>
                            <a:ext cx="2438400" cy="807720"/>
                          </a:xfrm>
                          <a:prstGeom prst="rect">
                            <a:avLst/>
                          </a:prstGeom>
                        </pic:spPr>
                      </pic:pic>
                    </a:graphicData>
                  </a:graphic>
                </wp:inline>
              </w:drawing>
            </w:r>
          </w:p>
        </w:tc>
        <w:tc>
          <w:tcPr>
            <w:tcW w:w="5620" w:type="dxa"/>
            <w:tcBorders>
              <w:top w:val="single" w:sz="18" w:space="0" w:color="auto"/>
            </w:tcBorders>
          </w:tcPr>
          <w:p w14:paraId="73EB0F81" w14:textId="77777777" w:rsidR="00B15B07" w:rsidRPr="00B15B07" w:rsidRDefault="00B15B07" w:rsidP="00B15B07">
            <w:pPr>
              <w:jc w:val="right"/>
              <w:rPr>
                <w:rFonts w:asciiTheme="minorHAnsi" w:hAnsiTheme="minorHAnsi"/>
                <w:iCs/>
                <w:sz w:val="20"/>
              </w:rPr>
            </w:pPr>
            <w:r w:rsidRPr="00B15B07">
              <w:rPr>
                <w:rFonts w:asciiTheme="minorHAnsi" w:hAnsiTheme="minorHAnsi"/>
                <w:iCs/>
                <w:sz w:val="20"/>
              </w:rPr>
              <w:t xml:space="preserve">Mecal Ltd </w:t>
            </w:r>
          </w:p>
          <w:p w14:paraId="1BBECA04" w14:textId="77777777" w:rsidR="00B15B07" w:rsidRPr="00B15B07" w:rsidRDefault="00B15B07" w:rsidP="00B15B07">
            <w:pPr>
              <w:jc w:val="right"/>
              <w:rPr>
                <w:rFonts w:asciiTheme="minorHAnsi" w:hAnsiTheme="minorHAnsi"/>
                <w:iCs/>
                <w:sz w:val="20"/>
              </w:rPr>
            </w:pPr>
            <w:r w:rsidRPr="00B15B07">
              <w:rPr>
                <w:rFonts w:asciiTheme="minorHAnsi" w:hAnsiTheme="minorHAnsi"/>
                <w:iCs/>
                <w:sz w:val="20"/>
              </w:rPr>
              <w:t>Suite 4</w:t>
            </w:r>
            <w:r w:rsidR="00AB57D3">
              <w:rPr>
                <w:rFonts w:asciiTheme="minorHAnsi" w:hAnsiTheme="minorHAnsi"/>
                <w:iCs/>
                <w:sz w:val="20"/>
              </w:rPr>
              <w:t xml:space="preserve">, </w:t>
            </w:r>
            <w:r w:rsidRPr="00B15B07">
              <w:rPr>
                <w:rFonts w:asciiTheme="minorHAnsi" w:hAnsiTheme="minorHAnsi"/>
                <w:iCs/>
                <w:sz w:val="20"/>
              </w:rPr>
              <w:t>Endeavour House</w:t>
            </w:r>
          </w:p>
          <w:p w14:paraId="0158C290" w14:textId="77777777" w:rsidR="00B15B07" w:rsidRPr="00B15B07" w:rsidRDefault="00B15B07" w:rsidP="00B15B07">
            <w:pPr>
              <w:jc w:val="right"/>
              <w:rPr>
                <w:rFonts w:asciiTheme="minorHAnsi" w:hAnsiTheme="minorHAnsi"/>
                <w:iCs/>
                <w:sz w:val="20"/>
              </w:rPr>
            </w:pPr>
            <w:proofErr w:type="spellStart"/>
            <w:r w:rsidRPr="00B15B07">
              <w:rPr>
                <w:rFonts w:asciiTheme="minorHAnsi" w:hAnsiTheme="minorHAnsi"/>
                <w:iCs/>
                <w:sz w:val="20"/>
              </w:rPr>
              <w:t>Oceansgate</w:t>
            </w:r>
            <w:proofErr w:type="spellEnd"/>
            <w:r>
              <w:rPr>
                <w:rFonts w:asciiTheme="minorHAnsi" w:hAnsiTheme="minorHAnsi"/>
                <w:iCs/>
                <w:sz w:val="20"/>
              </w:rPr>
              <w:t xml:space="preserve">, </w:t>
            </w:r>
            <w:r w:rsidRPr="00B15B07">
              <w:rPr>
                <w:rFonts w:asciiTheme="minorHAnsi" w:hAnsiTheme="minorHAnsi"/>
                <w:iCs/>
                <w:sz w:val="20"/>
              </w:rPr>
              <w:t>Devonport</w:t>
            </w:r>
          </w:p>
          <w:p w14:paraId="452CD040" w14:textId="77777777" w:rsidR="00B15B07" w:rsidRPr="00B15B07" w:rsidRDefault="00B15B07" w:rsidP="00B15B07">
            <w:pPr>
              <w:jc w:val="right"/>
              <w:rPr>
                <w:rFonts w:asciiTheme="minorHAnsi" w:hAnsiTheme="minorHAnsi"/>
                <w:iCs/>
                <w:sz w:val="20"/>
              </w:rPr>
            </w:pPr>
            <w:r w:rsidRPr="00B15B07">
              <w:rPr>
                <w:rFonts w:asciiTheme="minorHAnsi" w:hAnsiTheme="minorHAnsi"/>
                <w:iCs/>
                <w:sz w:val="20"/>
              </w:rPr>
              <w:t>Plymouth</w:t>
            </w:r>
          </w:p>
          <w:p w14:paraId="633DFB18" w14:textId="77777777" w:rsidR="00AB57D3" w:rsidRDefault="00B15B07" w:rsidP="00B15B07">
            <w:pPr>
              <w:jc w:val="right"/>
              <w:rPr>
                <w:rFonts w:asciiTheme="minorHAnsi" w:hAnsiTheme="minorHAnsi"/>
                <w:iCs/>
                <w:sz w:val="20"/>
              </w:rPr>
            </w:pPr>
            <w:r w:rsidRPr="00B15B07">
              <w:rPr>
                <w:rFonts w:asciiTheme="minorHAnsi" w:hAnsiTheme="minorHAnsi"/>
                <w:iCs/>
                <w:sz w:val="20"/>
              </w:rPr>
              <w:t>PL1 4RW</w:t>
            </w:r>
          </w:p>
          <w:p w14:paraId="5BD6B6D6" w14:textId="77777777" w:rsidR="002633C7" w:rsidRPr="007B5DE4" w:rsidRDefault="00F46A28" w:rsidP="00B15B07">
            <w:pPr>
              <w:jc w:val="right"/>
              <w:rPr>
                <w:rFonts w:asciiTheme="minorHAnsi" w:hAnsiTheme="minorHAnsi"/>
                <w:iCs/>
                <w:sz w:val="20"/>
              </w:rPr>
            </w:pPr>
            <w:r w:rsidRPr="007B5DE4">
              <w:rPr>
                <w:rFonts w:asciiTheme="minorHAnsi" w:hAnsiTheme="minorHAnsi"/>
                <w:iCs/>
                <w:sz w:val="20"/>
              </w:rPr>
              <w:t>Tel; +44(0)1752 251211</w:t>
            </w:r>
          </w:p>
          <w:p w14:paraId="573117E4" w14:textId="77777777" w:rsidR="002633C7" w:rsidRPr="007B5DE4" w:rsidRDefault="002633C7">
            <w:pPr>
              <w:jc w:val="right"/>
              <w:rPr>
                <w:rFonts w:asciiTheme="minorHAnsi" w:hAnsiTheme="minorHAnsi"/>
              </w:rPr>
            </w:pPr>
            <w:r w:rsidRPr="007B5DE4">
              <w:rPr>
                <w:rFonts w:asciiTheme="minorHAnsi" w:hAnsiTheme="minorHAnsi"/>
                <w:iCs/>
                <w:sz w:val="20"/>
              </w:rPr>
              <w:t xml:space="preserve"> Mail: </w:t>
            </w:r>
            <w:hyperlink r:id="rId8" w:history="1">
              <w:r w:rsidRPr="007B5DE4">
                <w:rPr>
                  <w:rStyle w:val="Hyperlink"/>
                  <w:rFonts w:asciiTheme="minorHAnsi" w:hAnsiTheme="minorHAnsi"/>
                  <w:iCs/>
                  <w:sz w:val="20"/>
                </w:rPr>
                <w:t>admin@mecal.co.uk</w:t>
              </w:r>
            </w:hyperlink>
          </w:p>
        </w:tc>
      </w:tr>
      <w:tr w:rsidR="002633C7" w:rsidRPr="007B5DE4" w14:paraId="288D37B2" w14:textId="77777777" w:rsidTr="002856AA">
        <w:tc>
          <w:tcPr>
            <w:tcW w:w="4928" w:type="dxa"/>
            <w:gridSpan w:val="2"/>
            <w:tcBorders>
              <w:bottom w:val="single" w:sz="4" w:space="0" w:color="auto"/>
            </w:tcBorders>
          </w:tcPr>
          <w:p w14:paraId="551C14FA" w14:textId="77777777" w:rsidR="002856AA" w:rsidRPr="007B5DE4" w:rsidRDefault="002633C7" w:rsidP="002856AA">
            <w:pPr>
              <w:pStyle w:val="Heading3"/>
              <w:rPr>
                <w:rFonts w:asciiTheme="minorHAnsi" w:hAnsiTheme="minorHAnsi"/>
              </w:rPr>
            </w:pPr>
            <w:r w:rsidRPr="007B5DE4">
              <w:rPr>
                <w:rFonts w:asciiTheme="minorHAnsi" w:hAnsiTheme="minorHAnsi"/>
              </w:rPr>
              <w:t xml:space="preserve">     </w:t>
            </w:r>
          </w:p>
          <w:p w14:paraId="315DAA3D" w14:textId="77777777" w:rsidR="002633C7" w:rsidRPr="007B5DE4" w:rsidRDefault="002633C7" w:rsidP="002856AA">
            <w:pPr>
              <w:pStyle w:val="Heading3"/>
              <w:rPr>
                <w:rFonts w:asciiTheme="minorHAnsi" w:hAnsiTheme="minorHAnsi"/>
              </w:rPr>
            </w:pPr>
            <w:r w:rsidRPr="007B5DE4">
              <w:rPr>
                <w:rFonts w:asciiTheme="minorHAnsi" w:hAnsiTheme="minorHAnsi"/>
              </w:rPr>
              <w:t xml:space="preserve">  </w:t>
            </w:r>
            <w:r w:rsidR="002856AA" w:rsidRPr="007B5DE4">
              <w:rPr>
                <w:rFonts w:asciiTheme="minorHAnsi" w:hAnsiTheme="minorHAnsi"/>
              </w:rPr>
              <w:t xml:space="preserve"> </w:t>
            </w:r>
            <w:r w:rsidR="002856AA" w:rsidRPr="007B5DE4">
              <w:rPr>
                <w:rFonts w:asciiTheme="minorHAnsi" w:hAnsiTheme="minorHAnsi"/>
                <w:noProof/>
                <w:lang w:eastAsia="en-GB"/>
              </w:rPr>
              <w:drawing>
                <wp:inline distT="0" distB="0" distL="0" distR="0" wp14:anchorId="05A20E47" wp14:editId="350A66E7">
                  <wp:extent cx="1276350" cy="657225"/>
                  <wp:effectExtent l="19050" t="0" r="0" b="0"/>
                  <wp:docPr id="2" name="Picture 8" descr="\\Server\Julie's File\MECAL File\Logo Folder\MCA\Small - Certifying Authority authorised by the M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Julie's File\MECAL File\Logo Folder\MCA\Small - Certifying Authority authorised by the MCA.png"/>
                          <pic:cNvPicPr>
                            <a:picLocks noChangeAspect="1" noChangeArrowheads="1"/>
                          </pic:cNvPicPr>
                        </pic:nvPicPr>
                        <pic:blipFill>
                          <a:blip r:embed="rId9" cstate="print"/>
                          <a:srcRect/>
                          <a:stretch>
                            <a:fillRect/>
                          </a:stretch>
                        </pic:blipFill>
                        <pic:spPr bwMode="auto">
                          <a:xfrm>
                            <a:off x="0" y="0"/>
                            <a:ext cx="1276350" cy="657225"/>
                          </a:xfrm>
                          <a:prstGeom prst="rect">
                            <a:avLst/>
                          </a:prstGeom>
                          <a:noFill/>
                          <a:ln w="9525">
                            <a:noFill/>
                            <a:miter lim="800000"/>
                            <a:headEnd/>
                            <a:tailEnd/>
                          </a:ln>
                        </pic:spPr>
                      </pic:pic>
                    </a:graphicData>
                  </a:graphic>
                </wp:inline>
              </w:drawing>
            </w:r>
            <w:r w:rsidR="002856AA" w:rsidRPr="007B5DE4">
              <w:rPr>
                <w:rFonts w:asciiTheme="minorHAnsi" w:hAnsiTheme="minorHAnsi"/>
              </w:rPr>
              <w:t xml:space="preserve">       </w:t>
            </w:r>
            <w:r w:rsidRPr="007B5DE4">
              <w:rPr>
                <w:rFonts w:asciiTheme="minorHAnsi" w:hAnsiTheme="minorHAnsi"/>
              </w:rPr>
              <w:t xml:space="preserve"> </w:t>
            </w:r>
            <w:r w:rsidR="002856AA" w:rsidRPr="007B5DE4">
              <w:rPr>
                <w:rFonts w:asciiTheme="minorHAnsi" w:hAnsiTheme="minorHAnsi"/>
              </w:rPr>
              <w:t xml:space="preserve">  </w:t>
            </w:r>
            <w:r w:rsidRPr="007B5DE4">
              <w:rPr>
                <w:rFonts w:asciiTheme="minorHAnsi" w:hAnsiTheme="minorHAnsi"/>
              </w:rPr>
              <w:t xml:space="preserve"> </w:t>
            </w:r>
            <w:r w:rsidR="00032094" w:rsidRPr="007B5DE4">
              <w:rPr>
                <w:rFonts w:asciiTheme="minorHAnsi" w:hAnsiTheme="minorHAnsi"/>
                <w:noProof/>
                <w:lang w:eastAsia="en-GB"/>
              </w:rPr>
              <w:drawing>
                <wp:inline distT="0" distB="0" distL="0" distR="0" wp14:anchorId="6B1A6CBB" wp14:editId="6FCA2057">
                  <wp:extent cx="361950" cy="571500"/>
                  <wp:effectExtent l="19050" t="0" r="0" b="0"/>
                  <wp:docPr id="4" name="Picture 4" descr="Jerse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rsey Crest"/>
                          <pic:cNvPicPr>
                            <a:picLocks noChangeAspect="1" noChangeArrowheads="1"/>
                          </pic:cNvPicPr>
                        </pic:nvPicPr>
                        <pic:blipFill>
                          <a:blip r:embed="rId10" cstate="print">
                            <a:lum contrast="30000"/>
                          </a:blip>
                          <a:srcRect/>
                          <a:stretch>
                            <a:fillRect/>
                          </a:stretch>
                        </pic:blipFill>
                        <pic:spPr bwMode="auto">
                          <a:xfrm>
                            <a:off x="0" y="0"/>
                            <a:ext cx="361950" cy="571500"/>
                          </a:xfrm>
                          <a:prstGeom prst="rect">
                            <a:avLst/>
                          </a:prstGeom>
                          <a:noFill/>
                          <a:ln w="9525">
                            <a:noFill/>
                            <a:miter lim="800000"/>
                            <a:headEnd/>
                            <a:tailEnd/>
                          </a:ln>
                        </pic:spPr>
                      </pic:pic>
                    </a:graphicData>
                  </a:graphic>
                </wp:inline>
              </w:drawing>
            </w:r>
            <w:r w:rsidRPr="007B5DE4">
              <w:rPr>
                <w:rFonts w:asciiTheme="minorHAnsi" w:hAnsiTheme="minorHAnsi"/>
              </w:rPr>
              <w:t xml:space="preserve">  </w:t>
            </w:r>
          </w:p>
          <w:p w14:paraId="7158C3D1" w14:textId="77777777" w:rsidR="002633C7" w:rsidRPr="007B5DE4" w:rsidRDefault="002633C7">
            <w:pPr>
              <w:jc w:val="center"/>
              <w:rPr>
                <w:rFonts w:asciiTheme="minorHAnsi" w:hAnsiTheme="minorHAnsi"/>
                <w:b/>
                <w:bCs/>
                <w:i/>
                <w:iCs/>
              </w:rPr>
            </w:pPr>
          </w:p>
        </w:tc>
        <w:tc>
          <w:tcPr>
            <w:tcW w:w="5620" w:type="dxa"/>
            <w:tcBorders>
              <w:bottom w:val="single" w:sz="4" w:space="0" w:color="auto"/>
            </w:tcBorders>
          </w:tcPr>
          <w:p w14:paraId="755D2B13" w14:textId="77777777" w:rsidR="002633C7" w:rsidRPr="007B5DE4" w:rsidRDefault="002633C7">
            <w:pPr>
              <w:jc w:val="center"/>
              <w:rPr>
                <w:rFonts w:asciiTheme="minorHAnsi" w:hAnsiTheme="minorHAnsi"/>
                <w:sz w:val="16"/>
                <w:szCs w:val="16"/>
              </w:rPr>
            </w:pPr>
          </w:p>
          <w:p w14:paraId="124A6560" w14:textId="6BD42789" w:rsidR="002633C7" w:rsidRPr="007B5DE4" w:rsidRDefault="003915E4">
            <w:pPr>
              <w:jc w:val="center"/>
              <w:rPr>
                <w:rFonts w:asciiTheme="minorHAnsi" w:hAnsiTheme="minorHAnsi"/>
                <w:b/>
                <w:bCs/>
                <w:i/>
                <w:iCs/>
                <w:sz w:val="16"/>
                <w:szCs w:val="16"/>
              </w:rPr>
            </w:pPr>
            <w:r>
              <w:rPr>
                <w:noProof/>
              </w:rPr>
              <w:drawing>
                <wp:inline distT="0" distB="0" distL="0" distR="0" wp14:anchorId="613CB4F1" wp14:editId="188CC7A8">
                  <wp:extent cx="731520" cy="51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510540"/>
                          </a:xfrm>
                          <a:prstGeom prst="rect">
                            <a:avLst/>
                          </a:prstGeom>
                          <a:noFill/>
                          <a:ln>
                            <a:noFill/>
                          </a:ln>
                        </pic:spPr>
                      </pic:pic>
                    </a:graphicData>
                  </a:graphic>
                </wp:inline>
              </w:drawing>
            </w:r>
          </w:p>
          <w:p w14:paraId="4B1FD5E3" w14:textId="77777777" w:rsidR="002633C7" w:rsidRPr="007B5DE4" w:rsidRDefault="002633C7">
            <w:pPr>
              <w:jc w:val="center"/>
              <w:rPr>
                <w:rFonts w:asciiTheme="minorHAnsi" w:hAnsiTheme="minorHAnsi"/>
                <w:b/>
                <w:bCs/>
                <w:i/>
                <w:iCs/>
                <w:sz w:val="20"/>
                <w:szCs w:val="20"/>
              </w:rPr>
            </w:pPr>
          </w:p>
          <w:p w14:paraId="1F5D4048" w14:textId="77777777" w:rsidR="002633C7" w:rsidRPr="007B5DE4" w:rsidRDefault="002633C7">
            <w:pPr>
              <w:pStyle w:val="Heading3"/>
              <w:jc w:val="center"/>
              <w:rPr>
                <w:rFonts w:asciiTheme="minorHAnsi" w:hAnsiTheme="minorHAnsi"/>
                <w:i w:val="0"/>
                <w:sz w:val="22"/>
              </w:rPr>
            </w:pPr>
            <w:r w:rsidRPr="007B5DE4">
              <w:rPr>
                <w:rFonts w:asciiTheme="minorHAnsi" w:hAnsiTheme="minorHAnsi"/>
                <w:i w:val="0"/>
                <w:sz w:val="22"/>
              </w:rPr>
              <w:t>APPLICATION FOR MECAL SERVICES</w:t>
            </w:r>
          </w:p>
          <w:p w14:paraId="5777C353" w14:textId="77777777" w:rsidR="002633C7" w:rsidRPr="007B5DE4" w:rsidRDefault="002633C7">
            <w:pPr>
              <w:rPr>
                <w:rFonts w:asciiTheme="minorHAnsi" w:hAnsiTheme="minorHAnsi"/>
              </w:rPr>
            </w:pPr>
          </w:p>
        </w:tc>
      </w:tr>
      <w:tr w:rsidR="002633C7" w:rsidRPr="007B5DE4" w14:paraId="76D84F2C" w14:textId="77777777" w:rsidTr="00285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3"/>
            <w:tcBorders>
              <w:top w:val="single" w:sz="4" w:space="0" w:color="auto"/>
              <w:left w:val="single" w:sz="4" w:space="0" w:color="auto"/>
              <w:bottom w:val="single" w:sz="4" w:space="0" w:color="auto"/>
              <w:right w:val="single" w:sz="4" w:space="0" w:color="auto"/>
            </w:tcBorders>
            <w:shd w:val="solid" w:color="999999" w:fill="C0C0C0"/>
          </w:tcPr>
          <w:p w14:paraId="4C9E7AC2" w14:textId="77777777" w:rsidR="002633C7" w:rsidRPr="007B5DE4" w:rsidRDefault="002633C7">
            <w:pPr>
              <w:rPr>
                <w:rFonts w:asciiTheme="minorHAnsi" w:hAnsiTheme="minorHAnsi"/>
                <w:color w:val="FFFFFF"/>
              </w:rPr>
            </w:pPr>
            <w:r w:rsidRPr="007B5DE4">
              <w:rPr>
                <w:rFonts w:asciiTheme="minorHAnsi" w:hAnsiTheme="minorHAnsi"/>
                <w:b/>
                <w:bCs/>
              </w:rPr>
              <w:t xml:space="preserve">Section 1- GENERAL PARTICULARS   </w:t>
            </w:r>
            <w:r w:rsidRPr="007B5DE4">
              <w:rPr>
                <w:rFonts w:asciiTheme="minorHAnsi" w:hAnsiTheme="minorHAnsi"/>
                <w:b/>
                <w:bCs/>
                <w:color w:val="FFFFFF"/>
              </w:rPr>
              <w:t xml:space="preserve">                          </w:t>
            </w:r>
          </w:p>
        </w:tc>
      </w:tr>
      <w:tr w:rsidR="002633C7" w:rsidRPr="007B5DE4" w14:paraId="27EE18AD" w14:textId="77777777" w:rsidTr="002856AA">
        <w:tc>
          <w:tcPr>
            <w:tcW w:w="4928" w:type="dxa"/>
            <w:gridSpan w:val="2"/>
            <w:tcBorders>
              <w:top w:val="single" w:sz="4" w:space="0" w:color="auto"/>
              <w:left w:val="single" w:sz="4" w:space="0" w:color="auto"/>
              <w:bottom w:val="single" w:sz="4" w:space="0" w:color="auto"/>
              <w:right w:val="single" w:sz="4" w:space="0" w:color="auto"/>
            </w:tcBorders>
          </w:tcPr>
          <w:p w14:paraId="63623DFF" w14:textId="77777777" w:rsidR="002633C7" w:rsidRPr="007B5DE4" w:rsidRDefault="002633C7">
            <w:pPr>
              <w:tabs>
                <w:tab w:val="left" w:pos="1134"/>
                <w:tab w:val="left" w:pos="2268"/>
                <w:tab w:val="left" w:pos="3402"/>
                <w:tab w:val="left" w:pos="4536"/>
                <w:tab w:val="left" w:pos="5670"/>
              </w:tabs>
              <w:jc w:val="right"/>
              <w:rPr>
                <w:rFonts w:asciiTheme="minorHAnsi" w:hAnsiTheme="minorHAnsi"/>
                <w:sz w:val="20"/>
                <w:szCs w:val="20"/>
              </w:rPr>
            </w:pPr>
            <w:r w:rsidRPr="007B5DE4">
              <w:rPr>
                <w:rFonts w:asciiTheme="minorHAnsi" w:hAnsiTheme="minorHAnsi"/>
                <w:sz w:val="20"/>
                <w:szCs w:val="20"/>
              </w:rPr>
              <w:t>Name of Client:</w:t>
            </w:r>
          </w:p>
        </w:tc>
        <w:tc>
          <w:tcPr>
            <w:tcW w:w="5620" w:type="dxa"/>
            <w:tcBorders>
              <w:top w:val="single" w:sz="4" w:space="0" w:color="auto"/>
              <w:left w:val="single" w:sz="4" w:space="0" w:color="auto"/>
              <w:bottom w:val="single" w:sz="4" w:space="0" w:color="auto"/>
              <w:right w:val="single" w:sz="4" w:space="0" w:color="auto"/>
            </w:tcBorders>
          </w:tcPr>
          <w:p w14:paraId="4AF158F2"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7E820607" w14:textId="77777777">
        <w:tc>
          <w:tcPr>
            <w:tcW w:w="4928" w:type="dxa"/>
            <w:gridSpan w:val="2"/>
            <w:tcBorders>
              <w:top w:val="single" w:sz="4" w:space="0" w:color="auto"/>
              <w:left w:val="single" w:sz="4" w:space="0" w:color="auto"/>
              <w:bottom w:val="single" w:sz="4" w:space="0" w:color="auto"/>
              <w:right w:val="single" w:sz="4" w:space="0" w:color="auto"/>
            </w:tcBorders>
          </w:tcPr>
          <w:p w14:paraId="743579BD" w14:textId="77777777" w:rsidR="002633C7" w:rsidRPr="007B5DE4" w:rsidRDefault="002633C7">
            <w:pPr>
              <w:tabs>
                <w:tab w:val="left" w:pos="1134"/>
                <w:tab w:val="left" w:pos="2268"/>
                <w:tab w:val="left" w:pos="3402"/>
                <w:tab w:val="left" w:pos="4536"/>
                <w:tab w:val="left" w:pos="5670"/>
              </w:tabs>
              <w:jc w:val="right"/>
              <w:rPr>
                <w:rFonts w:asciiTheme="minorHAnsi" w:hAnsiTheme="minorHAnsi"/>
                <w:sz w:val="20"/>
                <w:szCs w:val="20"/>
              </w:rPr>
            </w:pPr>
            <w:r w:rsidRPr="007B5DE4">
              <w:rPr>
                <w:rFonts w:asciiTheme="minorHAnsi" w:hAnsiTheme="minorHAnsi"/>
                <w:sz w:val="20"/>
                <w:szCs w:val="20"/>
              </w:rPr>
              <w:t>Address:</w:t>
            </w:r>
          </w:p>
        </w:tc>
        <w:tc>
          <w:tcPr>
            <w:tcW w:w="5620" w:type="dxa"/>
            <w:tcBorders>
              <w:top w:val="single" w:sz="4" w:space="0" w:color="auto"/>
              <w:left w:val="single" w:sz="4" w:space="0" w:color="auto"/>
              <w:bottom w:val="single" w:sz="4" w:space="0" w:color="auto"/>
              <w:right w:val="single" w:sz="4" w:space="0" w:color="auto"/>
            </w:tcBorders>
          </w:tcPr>
          <w:p w14:paraId="1985A848"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p w14:paraId="379587A8"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12614CEC" w14:textId="77777777">
        <w:tc>
          <w:tcPr>
            <w:tcW w:w="4928" w:type="dxa"/>
            <w:gridSpan w:val="2"/>
            <w:tcBorders>
              <w:top w:val="single" w:sz="4" w:space="0" w:color="auto"/>
              <w:left w:val="single" w:sz="4" w:space="0" w:color="auto"/>
              <w:bottom w:val="single" w:sz="4" w:space="0" w:color="auto"/>
              <w:right w:val="single" w:sz="4" w:space="0" w:color="auto"/>
            </w:tcBorders>
          </w:tcPr>
          <w:p w14:paraId="5D2E3E1E" w14:textId="77777777" w:rsidR="002633C7" w:rsidRPr="007B5DE4" w:rsidRDefault="002633C7" w:rsidP="002856AA">
            <w:pPr>
              <w:tabs>
                <w:tab w:val="left" w:pos="1134"/>
                <w:tab w:val="left" w:pos="2268"/>
                <w:tab w:val="left" w:pos="3402"/>
                <w:tab w:val="left" w:pos="4536"/>
                <w:tab w:val="left" w:pos="5670"/>
              </w:tabs>
              <w:jc w:val="right"/>
              <w:rPr>
                <w:rFonts w:asciiTheme="minorHAnsi" w:hAnsiTheme="minorHAnsi"/>
                <w:sz w:val="20"/>
                <w:szCs w:val="20"/>
              </w:rPr>
            </w:pPr>
            <w:r w:rsidRPr="007B5DE4">
              <w:rPr>
                <w:rFonts w:asciiTheme="minorHAnsi" w:hAnsiTheme="minorHAnsi"/>
                <w:sz w:val="20"/>
                <w:szCs w:val="20"/>
              </w:rPr>
              <w:t>Tel:</w:t>
            </w:r>
          </w:p>
        </w:tc>
        <w:tc>
          <w:tcPr>
            <w:tcW w:w="5620" w:type="dxa"/>
            <w:tcBorders>
              <w:top w:val="single" w:sz="4" w:space="0" w:color="auto"/>
              <w:left w:val="single" w:sz="4" w:space="0" w:color="auto"/>
              <w:bottom w:val="single" w:sz="4" w:space="0" w:color="auto"/>
              <w:right w:val="single" w:sz="4" w:space="0" w:color="auto"/>
            </w:tcBorders>
          </w:tcPr>
          <w:p w14:paraId="5211DD3D"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3B185E9F" w14:textId="77777777">
        <w:tc>
          <w:tcPr>
            <w:tcW w:w="4928" w:type="dxa"/>
            <w:gridSpan w:val="2"/>
            <w:tcBorders>
              <w:top w:val="single" w:sz="4" w:space="0" w:color="auto"/>
              <w:left w:val="single" w:sz="4" w:space="0" w:color="auto"/>
              <w:bottom w:val="single" w:sz="4" w:space="0" w:color="auto"/>
              <w:right w:val="single" w:sz="4" w:space="0" w:color="auto"/>
            </w:tcBorders>
          </w:tcPr>
          <w:p w14:paraId="39D0B275" w14:textId="77777777" w:rsidR="002633C7" w:rsidRPr="007B5DE4" w:rsidRDefault="002633C7">
            <w:pPr>
              <w:tabs>
                <w:tab w:val="left" w:pos="1134"/>
                <w:tab w:val="left" w:pos="2268"/>
                <w:tab w:val="left" w:pos="3402"/>
                <w:tab w:val="left" w:pos="4536"/>
                <w:tab w:val="left" w:pos="5670"/>
              </w:tabs>
              <w:jc w:val="right"/>
              <w:rPr>
                <w:rFonts w:asciiTheme="minorHAnsi" w:hAnsiTheme="minorHAnsi"/>
                <w:sz w:val="20"/>
                <w:szCs w:val="20"/>
              </w:rPr>
            </w:pPr>
            <w:r w:rsidRPr="007B5DE4">
              <w:rPr>
                <w:rFonts w:asciiTheme="minorHAnsi" w:hAnsiTheme="minorHAnsi"/>
                <w:sz w:val="20"/>
                <w:szCs w:val="20"/>
              </w:rPr>
              <w:t>e mail:</w:t>
            </w:r>
          </w:p>
        </w:tc>
        <w:tc>
          <w:tcPr>
            <w:tcW w:w="5620" w:type="dxa"/>
            <w:tcBorders>
              <w:top w:val="single" w:sz="4" w:space="0" w:color="auto"/>
              <w:left w:val="single" w:sz="4" w:space="0" w:color="auto"/>
              <w:bottom w:val="single" w:sz="4" w:space="0" w:color="auto"/>
              <w:right w:val="single" w:sz="4" w:space="0" w:color="auto"/>
            </w:tcBorders>
          </w:tcPr>
          <w:p w14:paraId="165AF93D"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8A7257" w:rsidRPr="007B5DE4" w14:paraId="148AD6CB" w14:textId="77777777">
        <w:tc>
          <w:tcPr>
            <w:tcW w:w="4928" w:type="dxa"/>
            <w:gridSpan w:val="2"/>
            <w:tcBorders>
              <w:top w:val="single" w:sz="4" w:space="0" w:color="auto"/>
              <w:left w:val="single" w:sz="4" w:space="0" w:color="auto"/>
              <w:bottom w:val="single" w:sz="4" w:space="0" w:color="auto"/>
              <w:right w:val="single" w:sz="4" w:space="0" w:color="auto"/>
            </w:tcBorders>
          </w:tcPr>
          <w:p w14:paraId="39ABED09" w14:textId="46A6F820" w:rsidR="008A7257" w:rsidRPr="007B5DE4" w:rsidRDefault="008A7257">
            <w:pPr>
              <w:tabs>
                <w:tab w:val="left" w:pos="1134"/>
                <w:tab w:val="left" w:pos="2268"/>
                <w:tab w:val="left" w:pos="3402"/>
                <w:tab w:val="left" w:pos="4536"/>
                <w:tab w:val="left" w:pos="5670"/>
              </w:tabs>
              <w:jc w:val="right"/>
              <w:rPr>
                <w:rFonts w:asciiTheme="minorHAnsi" w:hAnsiTheme="minorHAnsi"/>
                <w:sz w:val="20"/>
                <w:szCs w:val="20"/>
              </w:rPr>
            </w:pPr>
            <w:r>
              <w:rPr>
                <w:rFonts w:asciiTheme="minorHAnsi" w:hAnsiTheme="minorHAnsi"/>
                <w:sz w:val="20"/>
                <w:szCs w:val="20"/>
              </w:rPr>
              <w:t xml:space="preserve">Accounts email: </w:t>
            </w:r>
          </w:p>
        </w:tc>
        <w:tc>
          <w:tcPr>
            <w:tcW w:w="5620" w:type="dxa"/>
            <w:tcBorders>
              <w:top w:val="single" w:sz="4" w:space="0" w:color="auto"/>
              <w:left w:val="single" w:sz="4" w:space="0" w:color="auto"/>
              <w:bottom w:val="single" w:sz="4" w:space="0" w:color="auto"/>
              <w:right w:val="single" w:sz="4" w:space="0" w:color="auto"/>
            </w:tcBorders>
          </w:tcPr>
          <w:p w14:paraId="13B1515B" w14:textId="77777777" w:rsidR="008A7257" w:rsidRPr="007B5DE4" w:rsidRDefault="008A7257">
            <w:pPr>
              <w:tabs>
                <w:tab w:val="left" w:pos="1134"/>
                <w:tab w:val="left" w:pos="2268"/>
                <w:tab w:val="left" w:pos="3402"/>
                <w:tab w:val="left" w:pos="4536"/>
                <w:tab w:val="left" w:pos="5670"/>
              </w:tabs>
              <w:rPr>
                <w:rFonts w:asciiTheme="minorHAnsi" w:hAnsiTheme="minorHAnsi"/>
                <w:sz w:val="18"/>
              </w:rPr>
            </w:pPr>
          </w:p>
        </w:tc>
      </w:tr>
      <w:tr w:rsidR="002633C7" w:rsidRPr="007B5DE4" w14:paraId="5F6A4372" w14:textId="77777777">
        <w:tc>
          <w:tcPr>
            <w:tcW w:w="4928" w:type="dxa"/>
            <w:gridSpan w:val="2"/>
            <w:tcBorders>
              <w:top w:val="single" w:sz="4" w:space="0" w:color="auto"/>
              <w:left w:val="single" w:sz="4" w:space="0" w:color="auto"/>
              <w:bottom w:val="single" w:sz="4" w:space="0" w:color="auto"/>
              <w:right w:val="single" w:sz="4" w:space="0" w:color="auto"/>
            </w:tcBorders>
          </w:tcPr>
          <w:p w14:paraId="30F2BBDA" w14:textId="77777777" w:rsidR="002633C7" w:rsidRPr="007B5DE4" w:rsidRDefault="002633C7">
            <w:pPr>
              <w:pStyle w:val="Footer"/>
              <w:tabs>
                <w:tab w:val="clear" w:pos="4153"/>
                <w:tab w:val="clear" w:pos="8306"/>
                <w:tab w:val="left" w:pos="1134"/>
                <w:tab w:val="left" w:pos="2268"/>
                <w:tab w:val="left" w:pos="3402"/>
                <w:tab w:val="left" w:pos="4536"/>
                <w:tab w:val="left" w:pos="5670"/>
              </w:tabs>
              <w:jc w:val="right"/>
              <w:rPr>
                <w:rFonts w:asciiTheme="minorHAnsi" w:hAnsiTheme="minorHAnsi"/>
                <w:sz w:val="20"/>
                <w:szCs w:val="20"/>
              </w:rPr>
            </w:pPr>
            <w:r w:rsidRPr="007B5DE4">
              <w:rPr>
                <w:rFonts w:asciiTheme="minorHAnsi" w:hAnsiTheme="minorHAnsi"/>
                <w:sz w:val="20"/>
                <w:szCs w:val="20"/>
              </w:rPr>
              <w:t>Name of Vessel:</w:t>
            </w:r>
          </w:p>
        </w:tc>
        <w:tc>
          <w:tcPr>
            <w:tcW w:w="5620" w:type="dxa"/>
            <w:tcBorders>
              <w:top w:val="single" w:sz="4" w:space="0" w:color="auto"/>
              <w:left w:val="single" w:sz="4" w:space="0" w:color="auto"/>
              <w:bottom w:val="single" w:sz="4" w:space="0" w:color="auto"/>
              <w:right w:val="single" w:sz="4" w:space="0" w:color="auto"/>
            </w:tcBorders>
          </w:tcPr>
          <w:p w14:paraId="6B1D559C"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479A193C" w14:textId="77777777">
        <w:tc>
          <w:tcPr>
            <w:tcW w:w="4928" w:type="dxa"/>
            <w:gridSpan w:val="2"/>
            <w:tcBorders>
              <w:top w:val="single" w:sz="4" w:space="0" w:color="auto"/>
              <w:left w:val="single" w:sz="4" w:space="0" w:color="auto"/>
              <w:bottom w:val="single" w:sz="4" w:space="0" w:color="auto"/>
              <w:right w:val="single" w:sz="4" w:space="0" w:color="auto"/>
            </w:tcBorders>
          </w:tcPr>
          <w:p w14:paraId="0AAA5D56" w14:textId="77777777" w:rsidR="002633C7" w:rsidRPr="007B5DE4" w:rsidRDefault="002633C7">
            <w:pPr>
              <w:pStyle w:val="Footer"/>
              <w:tabs>
                <w:tab w:val="clear" w:pos="4153"/>
                <w:tab w:val="clear" w:pos="8306"/>
                <w:tab w:val="left" w:pos="1134"/>
                <w:tab w:val="left" w:pos="2268"/>
                <w:tab w:val="left" w:pos="3402"/>
                <w:tab w:val="left" w:pos="4536"/>
                <w:tab w:val="left" w:pos="5670"/>
              </w:tabs>
              <w:jc w:val="right"/>
              <w:rPr>
                <w:rFonts w:asciiTheme="minorHAnsi" w:hAnsiTheme="minorHAnsi"/>
                <w:sz w:val="20"/>
                <w:szCs w:val="20"/>
              </w:rPr>
            </w:pPr>
            <w:r w:rsidRPr="007B5DE4">
              <w:rPr>
                <w:rFonts w:asciiTheme="minorHAnsi" w:hAnsiTheme="minorHAnsi"/>
                <w:sz w:val="20"/>
                <w:szCs w:val="20"/>
              </w:rPr>
              <w:t>Builder / Model:</w:t>
            </w:r>
          </w:p>
        </w:tc>
        <w:tc>
          <w:tcPr>
            <w:tcW w:w="5620" w:type="dxa"/>
            <w:tcBorders>
              <w:top w:val="single" w:sz="4" w:space="0" w:color="auto"/>
              <w:left w:val="single" w:sz="4" w:space="0" w:color="auto"/>
              <w:bottom w:val="single" w:sz="4" w:space="0" w:color="auto"/>
              <w:right w:val="single" w:sz="4" w:space="0" w:color="auto"/>
            </w:tcBorders>
          </w:tcPr>
          <w:p w14:paraId="44CB5574"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24CD3A71" w14:textId="77777777">
        <w:tc>
          <w:tcPr>
            <w:tcW w:w="4928" w:type="dxa"/>
            <w:gridSpan w:val="2"/>
            <w:tcBorders>
              <w:top w:val="single" w:sz="4" w:space="0" w:color="auto"/>
              <w:left w:val="single" w:sz="4" w:space="0" w:color="auto"/>
              <w:bottom w:val="single" w:sz="4" w:space="0" w:color="auto"/>
              <w:right w:val="single" w:sz="4" w:space="0" w:color="auto"/>
            </w:tcBorders>
          </w:tcPr>
          <w:p w14:paraId="7DC6E151" w14:textId="77777777" w:rsidR="002633C7" w:rsidRPr="007B5DE4" w:rsidRDefault="002633C7">
            <w:pPr>
              <w:pStyle w:val="Footer"/>
              <w:tabs>
                <w:tab w:val="clear" w:pos="4153"/>
                <w:tab w:val="clear" w:pos="8306"/>
                <w:tab w:val="left" w:pos="1134"/>
                <w:tab w:val="left" w:pos="2268"/>
                <w:tab w:val="left" w:pos="3402"/>
                <w:tab w:val="left" w:pos="4536"/>
                <w:tab w:val="left" w:pos="5670"/>
              </w:tabs>
              <w:jc w:val="right"/>
              <w:rPr>
                <w:rFonts w:asciiTheme="minorHAnsi" w:hAnsiTheme="minorHAnsi"/>
                <w:sz w:val="20"/>
                <w:szCs w:val="20"/>
              </w:rPr>
            </w:pPr>
            <w:r w:rsidRPr="007B5DE4">
              <w:rPr>
                <w:rFonts w:asciiTheme="minorHAnsi" w:hAnsiTheme="minorHAnsi"/>
                <w:sz w:val="20"/>
                <w:szCs w:val="20"/>
              </w:rPr>
              <w:t>Hull Identification No(s):</w:t>
            </w:r>
          </w:p>
        </w:tc>
        <w:tc>
          <w:tcPr>
            <w:tcW w:w="5620" w:type="dxa"/>
            <w:tcBorders>
              <w:top w:val="single" w:sz="4" w:space="0" w:color="auto"/>
              <w:left w:val="single" w:sz="4" w:space="0" w:color="auto"/>
              <w:bottom w:val="single" w:sz="4" w:space="0" w:color="auto"/>
              <w:right w:val="single" w:sz="4" w:space="0" w:color="auto"/>
            </w:tcBorders>
          </w:tcPr>
          <w:p w14:paraId="51BEEE6A"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6D11954F" w14:textId="77777777">
        <w:tc>
          <w:tcPr>
            <w:tcW w:w="4928" w:type="dxa"/>
            <w:gridSpan w:val="2"/>
            <w:tcBorders>
              <w:top w:val="single" w:sz="4" w:space="0" w:color="auto"/>
              <w:left w:val="single" w:sz="4" w:space="0" w:color="auto"/>
              <w:bottom w:val="single" w:sz="4" w:space="0" w:color="auto"/>
              <w:right w:val="single" w:sz="4" w:space="0" w:color="auto"/>
            </w:tcBorders>
          </w:tcPr>
          <w:p w14:paraId="7047C409" w14:textId="77777777" w:rsidR="002633C7" w:rsidRPr="007B5DE4" w:rsidRDefault="002633C7">
            <w:pPr>
              <w:pStyle w:val="Footer"/>
              <w:tabs>
                <w:tab w:val="clear" w:pos="4153"/>
                <w:tab w:val="clear" w:pos="8306"/>
                <w:tab w:val="left" w:pos="1134"/>
                <w:tab w:val="left" w:pos="2268"/>
                <w:tab w:val="left" w:pos="3402"/>
                <w:tab w:val="left" w:pos="4536"/>
                <w:tab w:val="left" w:pos="5670"/>
              </w:tabs>
              <w:jc w:val="right"/>
              <w:rPr>
                <w:rFonts w:asciiTheme="minorHAnsi" w:hAnsiTheme="minorHAnsi"/>
                <w:sz w:val="20"/>
                <w:szCs w:val="20"/>
              </w:rPr>
            </w:pPr>
            <w:r w:rsidRPr="007B5DE4">
              <w:rPr>
                <w:rFonts w:asciiTheme="minorHAnsi" w:hAnsiTheme="minorHAnsi"/>
                <w:sz w:val="20"/>
                <w:szCs w:val="20"/>
              </w:rPr>
              <w:t>Flag:</w:t>
            </w:r>
          </w:p>
        </w:tc>
        <w:tc>
          <w:tcPr>
            <w:tcW w:w="5620" w:type="dxa"/>
            <w:tcBorders>
              <w:top w:val="single" w:sz="4" w:space="0" w:color="auto"/>
              <w:left w:val="single" w:sz="4" w:space="0" w:color="auto"/>
              <w:bottom w:val="single" w:sz="4" w:space="0" w:color="auto"/>
              <w:right w:val="single" w:sz="4" w:space="0" w:color="auto"/>
            </w:tcBorders>
          </w:tcPr>
          <w:p w14:paraId="0C3875F3"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010FA3D3" w14:textId="77777777">
        <w:tc>
          <w:tcPr>
            <w:tcW w:w="4928" w:type="dxa"/>
            <w:gridSpan w:val="2"/>
            <w:tcBorders>
              <w:top w:val="single" w:sz="4" w:space="0" w:color="auto"/>
              <w:left w:val="single" w:sz="4" w:space="0" w:color="auto"/>
              <w:bottom w:val="single" w:sz="4" w:space="0" w:color="auto"/>
              <w:right w:val="single" w:sz="4" w:space="0" w:color="auto"/>
            </w:tcBorders>
          </w:tcPr>
          <w:p w14:paraId="5699F414" w14:textId="77777777" w:rsidR="002633C7" w:rsidRPr="007B5DE4" w:rsidRDefault="002633C7">
            <w:pPr>
              <w:pStyle w:val="Footer"/>
              <w:tabs>
                <w:tab w:val="clear" w:pos="4153"/>
                <w:tab w:val="clear" w:pos="8306"/>
                <w:tab w:val="left" w:pos="1134"/>
                <w:tab w:val="left" w:pos="2268"/>
                <w:tab w:val="left" w:pos="3402"/>
                <w:tab w:val="left" w:pos="4536"/>
                <w:tab w:val="left" w:pos="5670"/>
              </w:tabs>
              <w:jc w:val="right"/>
              <w:rPr>
                <w:rFonts w:asciiTheme="minorHAnsi" w:hAnsiTheme="minorHAnsi"/>
                <w:sz w:val="20"/>
                <w:szCs w:val="20"/>
              </w:rPr>
            </w:pPr>
            <w:r w:rsidRPr="007B5DE4">
              <w:rPr>
                <w:rFonts w:asciiTheme="minorHAnsi" w:hAnsiTheme="minorHAnsi"/>
                <w:sz w:val="20"/>
                <w:szCs w:val="20"/>
              </w:rPr>
              <w:t>Official Number /  Gross Tonnage:</w:t>
            </w:r>
          </w:p>
        </w:tc>
        <w:tc>
          <w:tcPr>
            <w:tcW w:w="5620" w:type="dxa"/>
            <w:tcBorders>
              <w:top w:val="single" w:sz="4" w:space="0" w:color="auto"/>
              <w:left w:val="single" w:sz="4" w:space="0" w:color="auto"/>
              <w:bottom w:val="single" w:sz="4" w:space="0" w:color="auto"/>
              <w:right w:val="single" w:sz="4" w:space="0" w:color="auto"/>
            </w:tcBorders>
          </w:tcPr>
          <w:p w14:paraId="6B35912F"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3223A4E1" w14:textId="77777777">
        <w:tc>
          <w:tcPr>
            <w:tcW w:w="4928" w:type="dxa"/>
            <w:gridSpan w:val="2"/>
            <w:tcBorders>
              <w:top w:val="single" w:sz="4" w:space="0" w:color="auto"/>
              <w:left w:val="single" w:sz="4" w:space="0" w:color="auto"/>
              <w:bottom w:val="single" w:sz="4" w:space="0" w:color="auto"/>
              <w:right w:val="single" w:sz="4" w:space="0" w:color="auto"/>
            </w:tcBorders>
          </w:tcPr>
          <w:p w14:paraId="500C90EC" w14:textId="77777777" w:rsidR="002633C7" w:rsidRPr="007B5DE4" w:rsidRDefault="002633C7">
            <w:pPr>
              <w:pStyle w:val="Footer"/>
              <w:tabs>
                <w:tab w:val="clear" w:pos="4153"/>
                <w:tab w:val="clear" w:pos="8306"/>
                <w:tab w:val="left" w:pos="1134"/>
                <w:tab w:val="left" w:pos="2268"/>
                <w:tab w:val="left" w:pos="3402"/>
                <w:tab w:val="left" w:pos="4536"/>
                <w:tab w:val="left" w:pos="5670"/>
              </w:tabs>
              <w:jc w:val="right"/>
              <w:rPr>
                <w:rFonts w:asciiTheme="minorHAnsi" w:hAnsiTheme="minorHAnsi"/>
                <w:sz w:val="20"/>
                <w:szCs w:val="20"/>
              </w:rPr>
            </w:pPr>
            <w:r w:rsidRPr="007B5DE4">
              <w:rPr>
                <w:rFonts w:asciiTheme="minorHAnsi" w:hAnsiTheme="minorHAnsi"/>
                <w:sz w:val="20"/>
                <w:szCs w:val="20"/>
              </w:rPr>
              <w:t>Material(s) &amp; Method of construction:</w:t>
            </w:r>
          </w:p>
        </w:tc>
        <w:tc>
          <w:tcPr>
            <w:tcW w:w="5620" w:type="dxa"/>
            <w:tcBorders>
              <w:top w:val="single" w:sz="4" w:space="0" w:color="auto"/>
              <w:left w:val="single" w:sz="4" w:space="0" w:color="auto"/>
              <w:bottom w:val="single" w:sz="4" w:space="0" w:color="auto"/>
              <w:right w:val="single" w:sz="4" w:space="0" w:color="auto"/>
            </w:tcBorders>
          </w:tcPr>
          <w:p w14:paraId="0D207B37"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2D2B0411" w14:textId="77777777">
        <w:tc>
          <w:tcPr>
            <w:tcW w:w="4928" w:type="dxa"/>
            <w:gridSpan w:val="2"/>
            <w:tcBorders>
              <w:top w:val="single" w:sz="4" w:space="0" w:color="auto"/>
              <w:left w:val="single" w:sz="4" w:space="0" w:color="auto"/>
              <w:bottom w:val="single" w:sz="4" w:space="0" w:color="auto"/>
              <w:right w:val="single" w:sz="4" w:space="0" w:color="auto"/>
            </w:tcBorders>
          </w:tcPr>
          <w:p w14:paraId="1C79128C" w14:textId="77777777" w:rsidR="002633C7" w:rsidRPr="007B5DE4" w:rsidRDefault="002633C7">
            <w:pPr>
              <w:pStyle w:val="Footer"/>
              <w:tabs>
                <w:tab w:val="clear" w:pos="4153"/>
                <w:tab w:val="clear" w:pos="8306"/>
                <w:tab w:val="left" w:pos="1134"/>
                <w:tab w:val="left" w:pos="2268"/>
                <w:tab w:val="left" w:pos="3402"/>
                <w:tab w:val="left" w:pos="4536"/>
                <w:tab w:val="left" w:pos="5670"/>
              </w:tabs>
              <w:jc w:val="right"/>
              <w:rPr>
                <w:rFonts w:asciiTheme="minorHAnsi" w:hAnsiTheme="minorHAnsi"/>
                <w:sz w:val="20"/>
                <w:szCs w:val="20"/>
              </w:rPr>
            </w:pPr>
            <w:r w:rsidRPr="007B5DE4">
              <w:rPr>
                <w:rFonts w:asciiTheme="minorHAnsi" w:hAnsiTheme="minorHAnsi"/>
                <w:sz w:val="20"/>
                <w:szCs w:val="20"/>
              </w:rPr>
              <w:t>Engine(s) description / power:</w:t>
            </w:r>
          </w:p>
        </w:tc>
        <w:tc>
          <w:tcPr>
            <w:tcW w:w="5620" w:type="dxa"/>
            <w:tcBorders>
              <w:top w:val="single" w:sz="4" w:space="0" w:color="auto"/>
              <w:left w:val="single" w:sz="4" w:space="0" w:color="auto"/>
              <w:bottom w:val="single" w:sz="4" w:space="0" w:color="auto"/>
              <w:right w:val="single" w:sz="4" w:space="0" w:color="auto"/>
            </w:tcBorders>
          </w:tcPr>
          <w:p w14:paraId="6BC95149"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p w14:paraId="254041DA"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3CC99CAB" w14:textId="77777777">
        <w:tc>
          <w:tcPr>
            <w:tcW w:w="4928" w:type="dxa"/>
            <w:gridSpan w:val="2"/>
            <w:tcBorders>
              <w:top w:val="single" w:sz="4" w:space="0" w:color="auto"/>
              <w:left w:val="single" w:sz="4" w:space="0" w:color="auto"/>
              <w:bottom w:val="single" w:sz="4" w:space="0" w:color="auto"/>
              <w:right w:val="single" w:sz="4" w:space="0" w:color="auto"/>
            </w:tcBorders>
          </w:tcPr>
          <w:p w14:paraId="6647B8AB" w14:textId="77777777" w:rsidR="002633C7" w:rsidRPr="007B5DE4" w:rsidRDefault="002633C7">
            <w:pPr>
              <w:pStyle w:val="Footer"/>
              <w:tabs>
                <w:tab w:val="clear" w:pos="4153"/>
                <w:tab w:val="clear" w:pos="8306"/>
                <w:tab w:val="left" w:pos="1134"/>
                <w:tab w:val="left" w:pos="2268"/>
                <w:tab w:val="left" w:pos="3402"/>
                <w:tab w:val="left" w:pos="4536"/>
                <w:tab w:val="left" w:pos="5670"/>
              </w:tabs>
              <w:jc w:val="right"/>
              <w:rPr>
                <w:rFonts w:asciiTheme="minorHAnsi" w:hAnsiTheme="minorHAnsi"/>
                <w:sz w:val="20"/>
                <w:szCs w:val="20"/>
              </w:rPr>
            </w:pPr>
            <w:r w:rsidRPr="007B5DE4">
              <w:rPr>
                <w:rFonts w:asciiTheme="minorHAnsi" w:hAnsiTheme="minorHAnsi"/>
                <w:sz w:val="20"/>
                <w:szCs w:val="20"/>
              </w:rPr>
              <w:t>Design / Build Standard:</w:t>
            </w:r>
          </w:p>
        </w:tc>
        <w:tc>
          <w:tcPr>
            <w:tcW w:w="5620" w:type="dxa"/>
            <w:tcBorders>
              <w:top w:val="single" w:sz="4" w:space="0" w:color="auto"/>
              <w:left w:val="single" w:sz="4" w:space="0" w:color="auto"/>
              <w:bottom w:val="single" w:sz="4" w:space="0" w:color="auto"/>
              <w:right w:val="single" w:sz="4" w:space="0" w:color="auto"/>
            </w:tcBorders>
          </w:tcPr>
          <w:p w14:paraId="688476AC"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2AF16D58" w14:textId="77777777">
        <w:tc>
          <w:tcPr>
            <w:tcW w:w="4928" w:type="dxa"/>
            <w:gridSpan w:val="2"/>
            <w:tcBorders>
              <w:top w:val="single" w:sz="4" w:space="0" w:color="auto"/>
              <w:left w:val="single" w:sz="4" w:space="0" w:color="auto"/>
              <w:bottom w:val="single" w:sz="4" w:space="0" w:color="auto"/>
              <w:right w:val="single" w:sz="4" w:space="0" w:color="auto"/>
            </w:tcBorders>
          </w:tcPr>
          <w:p w14:paraId="1D8C3373" w14:textId="77777777" w:rsidR="002633C7" w:rsidRPr="007B5DE4" w:rsidRDefault="002633C7">
            <w:pPr>
              <w:tabs>
                <w:tab w:val="left" w:pos="1134"/>
                <w:tab w:val="left" w:pos="2268"/>
                <w:tab w:val="left" w:pos="3402"/>
                <w:tab w:val="left" w:pos="4536"/>
                <w:tab w:val="left" w:pos="5670"/>
              </w:tabs>
              <w:jc w:val="right"/>
              <w:rPr>
                <w:rFonts w:asciiTheme="minorHAnsi" w:hAnsiTheme="minorHAnsi"/>
                <w:sz w:val="20"/>
                <w:szCs w:val="20"/>
              </w:rPr>
            </w:pPr>
            <w:r w:rsidRPr="007B5DE4">
              <w:rPr>
                <w:rFonts w:asciiTheme="minorHAnsi" w:hAnsiTheme="minorHAnsi"/>
                <w:sz w:val="20"/>
                <w:szCs w:val="20"/>
              </w:rPr>
              <w:t>Length overall:</w:t>
            </w:r>
          </w:p>
        </w:tc>
        <w:tc>
          <w:tcPr>
            <w:tcW w:w="5620" w:type="dxa"/>
            <w:tcBorders>
              <w:top w:val="single" w:sz="4" w:space="0" w:color="auto"/>
              <w:left w:val="single" w:sz="4" w:space="0" w:color="auto"/>
              <w:bottom w:val="single" w:sz="4" w:space="0" w:color="auto"/>
              <w:right w:val="single" w:sz="4" w:space="0" w:color="auto"/>
            </w:tcBorders>
          </w:tcPr>
          <w:p w14:paraId="269E88C3"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4F16CCE8" w14:textId="77777777">
        <w:tc>
          <w:tcPr>
            <w:tcW w:w="4928" w:type="dxa"/>
            <w:gridSpan w:val="2"/>
            <w:tcBorders>
              <w:top w:val="single" w:sz="4" w:space="0" w:color="auto"/>
              <w:left w:val="single" w:sz="4" w:space="0" w:color="auto"/>
              <w:bottom w:val="single" w:sz="4" w:space="0" w:color="auto"/>
              <w:right w:val="single" w:sz="4" w:space="0" w:color="auto"/>
            </w:tcBorders>
          </w:tcPr>
          <w:p w14:paraId="0AFC8DE8" w14:textId="77777777" w:rsidR="002633C7" w:rsidRPr="007B5DE4" w:rsidRDefault="002633C7">
            <w:pPr>
              <w:pStyle w:val="Footer"/>
              <w:tabs>
                <w:tab w:val="clear" w:pos="4153"/>
                <w:tab w:val="clear" w:pos="8306"/>
                <w:tab w:val="left" w:pos="1134"/>
                <w:tab w:val="left" w:pos="2268"/>
                <w:tab w:val="left" w:pos="3402"/>
                <w:tab w:val="left" w:pos="4536"/>
                <w:tab w:val="left" w:pos="5670"/>
              </w:tabs>
              <w:jc w:val="right"/>
              <w:rPr>
                <w:rFonts w:asciiTheme="minorHAnsi" w:hAnsiTheme="minorHAnsi"/>
                <w:sz w:val="20"/>
                <w:szCs w:val="20"/>
              </w:rPr>
            </w:pPr>
            <w:r w:rsidRPr="007B5DE4">
              <w:rPr>
                <w:rFonts w:asciiTheme="minorHAnsi" w:hAnsiTheme="minorHAnsi"/>
                <w:sz w:val="20"/>
                <w:szCs w:val="20"/>
              </w:rPr>
              <w:t>Vessel duty:</w:t>
            </w:r>
          </w:p>
        </w:tc>
        <w:tc>
          <w:tcPr>
            <w:tcW w:w="5620" w:type="dxa"/>
            <w:tcBorders>
              <w:top w:val="single" w:sz="4" w:space="0" w:color="auto"/>
              <w:left w:val="single" w:sz="4" w:space="0" w:color="auto"/>
              <w:bottom w:val="single" w:sz="4" w:space="0" w:color="auto"/>
              <w:right w:val="single" w:sz="4" w:space="0" w:color="auto"/>
            </w:tcBorders>
          </w:tcPr>
          <w:p w14:paraId="15DCB4F5"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610DC7BE" w14:textId="77777777">
        <w:tc>
          <w:tcPr>
            <w:tcW w:w="4928" w:type="dxa"/>
            <w:gridSpan w:val="2"/>
            <w:tcBorders>
              <w:top w:val="single" w:sz="4" w:space="0" w:color="auto"/>
              <w:left w:val="single" w:sz="4" w:space="0" w:color="auto"/>
              <w:bottom w:val="single" w:sz="4" w:space="0" w:color="auto"/>
              <w:right w:val="single" w:sz="4" w:space="0" w:color="auto"/>
            </w:tcBorders>
          </w:tcPr>
          <w:p w14:paraId="38BFB912" w14:textId="77777777" w:rsidR="002633C7" w:rsidRPr="007B5DE4" w:rsidRDefault="002633C7">
            <w:pPr>
              <w:pStyle w:val="Footer"/>
              <w:tabs>
                <w:tab w:val="clear" w:pos="4153"/>
                <w:tab w:val="clear" w:pos="8306"/>
                <w:tab w:val="left" w:pos="1134"/>
                <w:tab w:val="left" w:pos="2268"/>
                <w:tab w:val="left" w:pos="3402"/>
                <w:tab w:val="left" w:pos="4536"/>
                <w:tab w:val="left" w:pos="5670"/>
              </w:tabs>
              <w:jc w:val="right"/>
              <w:rPr>
                <w:rFonts w:asciiTheme="minorHAnsi" w:hAnsiTheme="minorHAnsi"/>
                <w:sz w:val="20"/>
                <w:szCs w:val="20"/>
              </w:rPr>
            </w:pPr>
            <w:r w:rsidRPr="007B5DE4">
              <w:rPr>
                <w:rFonts w:asciiTheme="minorHAnsi" w:hAnsiTheme="minorHAnsi"/>
                <w:sz w:val="20"/>
                <w:szCs w:val="20"/>
              </w:rPr>
              <w:t>Design  maximum speed :</w:t>
            </w:r>
          </w:p>
        </w:tc>
        <w:tc>
          <w:tcPr>
            <w:tcW w:w="5620" w:type="dxa"/>
            <w:tcBorders>
              <w:top w:val="single" w:sz="4" w:space="0" w:color="auto"/>
              <w:left w:val="single" w:sz="4" w:space="0" w:color="auto"/>
              <w:bottom w:val="single" w:sz="4" w:space="0" w:color="auto"/>
              <w:right w:val="single" w:sz="4" w:space="0" w:color="auto"/>
            </w:tcBorders>
          </w:tcPr>
          <w:p w14:paraId="2E2BCABF"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1E045F04" w14:textId="77777777">
        <w:tc>
          <w:tcPr>
            <w:tcW w:w="4928" w:type="dxa"/>
            <w:gridSpan w:val="2"/>
            <w:tcBorders>
              <w:top w:val="single" w:sz="4" w:space="0" w:color="auto"/>
              <w:left w:val="single" w:sz="4" w:space="0" w:color="auto"/>
              <w:bottom w:val="single" w:sz="4" w:space="0" w:color="auto"/>
              <w:right w:val="single" w:sz="4" w:space="0" w:color="auto"/>
            </w:tcBorders>
          </w:tcPr>
          <w:p w14:paraId="68B4B35D" w14:textId="77777777" w:rsidR="002633C7" w:rsidRPr="007B5DE4" w:rsidRDefault="002856AA">
            <w:pPr>
              <w:pStyle w:val="Heading2"/>
              <w:rPr>
                <w:rFonts w:asciiTheme="minorHAnsi" w:hAnsiTheme="minorHAnsi"/>
                <w:b/>
                <w:i w:val="0"/>
                <w:color w:val="993300"/>
                <w:szCs w:val="20"/>
              </w:rPr>
            </w:pPr>
            <w:r w:rsidRPr="007B5DE4">
              <w:rPr>
                <w:rFonts w:asciiTheme="minorHAnsi" w:hAnsiTheme="minorHAnsi"/>
                <w:b/>
                <w:i w:val="0"/>
                <w:color w:val="993300"/>
                <w:szCs w:val="20"/>
              </w:rPr>
              <w:t>ADDITIONAL  DATA</w:t>
            </w:r>
          </w:p>
        </w:tc>
        <w:tc>
          <w:tcPr>
            <w:tcW w:w="5620" w:type="dxa"/>
            <w:tcBorders>
              <w:top w:val="single" w:sz="4" w:space="0" w:color="auto"/>
              <w:left w:val="single" w:sz="4" w:space="0" w:color="auto"/>
              <w:bottom w:val="single" w:sz="4" w:space="0" w:color="auto"/>
              <w:right w:val="single" w:sz="4" w:space="0" w:color="auto"/>
            </w:tcBorders>
          </w:tcPr>
          <w:p w14:paraId="7751F3D6"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045B68C1" w14:textId="77777777">
        <w:tc>
          <w:tcPr>
            <w:tcW w:w="4928" w:type="dxa"/>
            <w:gridSpan w:val="2"/>
            <w:tcBorders>
              <w:top w:val="single" w:sz="4" w:space="0" w:color="auto"/>
              <w:left w:val="single" w:sz="4" w:space="0" w:color="auto"/>
              <w:bottom w:val="single" w:sz="4" w:space="0" w:color="auto"/>
              <w:right w:val="single" w:sz="4" w:space="0" w:color="auto"/>
            </w:tcBorders>
          </w:tcPr>
          <w:p w14:paraId="28BDE31D" w14:textId="77777777" w:rsidR="002633C7" w:rsidRPr="007B5DE4" w:rsidRDefault="002633C7">
            <w:pPr>
              <w:tabs>
                <w:tab w:val="left" w:pos="1134"/>
                <w:tab w:val="left" w:pos="2268"/>
                <w:tab w:val="left" w:pos="3402"/>
                <w:tab w:val="left" w:pos="4536"/>
                <w:tab w:val="left" w:pos="5670"/>
              </w:tabs>
              <w:jc w:val="right"/>
              <w:rPr>
                <w:rFonts w:asciiTheme="minorHAnsi" w:hAnsiTheme="minorHAnsi"/>
                <w:color w:val="993300"/>
                <w:sz w:val="20"/>
                <w:szCs w:val="20"/>
              </w:rPr>
            </w:pPr>
            <w:r w:rsidRPr="007B5DE4">
              <w:rPr>
                <w:rFonts w:asciiTheme="minorHAnsi" w:hAnsiTheme="minorHAnsi"/>
                <w:color w:val="993300"/>
                <w:sz w:val="20"/>
                <w:szCs w:val="20"/>
              </w:rPr>
              <w:t>Workboat duty (Towing/Cargo/Lifting):</w:t>
            </w:r>
          </w:p>
        </w:tc>
        <w:tc>
          <w:tcPr>
            <w:tcW w:w="5620" w:type="dxa"/>
            <w:tcBorders>
              <w:top w:val="single" w:sz="4" w:space="0" w:color="auto"/>
              <w:left w:val="single" w:sz="4" w:space="0" w:color="auto"/>
              <w:bottom w:val="single" w:sz="4" w:space="0" w:color="auto"/>
              <w:right w:val="single" w:sz="4" w:space="0" w:color="auto"/>
            </w:tcBorders>
          </w:tcPr>
          <w:p w14:paraId="17BE8E07"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22B3DE08" w14:textId="77777777">
        <w:tc>
          <w:tcPr>
            <w:tcW w:w="4928" w:type="dxa"/>
            <w:gridSpan w:val="2"/>
            <w:tcBorders>
              <w:top w:val="single" w:sz="4" w:space="0" w:color="auto"/>
              <w:left w:val="single" w:sz="4" w:space="0" w:color="auto"/>
              <w:bottom w:val="single" w:sz="4" w:space="0" w:color="auto"/>
              <w:right w:val="single" w:sz="4" w:space="0" w:color="auto"/>
            </w:tcBorders>
          </w:tcPr>
          <w:p w14:paraId="41CE6F28" w14:textId="77777777" w:rsidR="002633C7" w:rsidRPr="007B5DE4" w:rsidRDefault="002633C7">
            <w:pPr>
              <w:tabs>
                <w:tab w:val="left" w:pos="1134"/>
                <w:tab w:val="left" w:pos="2268"/>
                <w:tab w:val="left" w:pos="3402"/>
                <w:tab w:val="left" w:pos="4536"/>
                <w:tab w:val="left" w:pos="5670"/>
              </w:tabs>
              <w:jc w:val="right"/>
              <w:rPr>
                <w:rFonts w:asciiTheme="minorHAnsi" w:hAnsiTheme="minorHAnsi"/>
                <w:color w:val="993300"/>
                <w:sz w:val="20"/>
                <w:szCs w:val="20"/>
              </w:rPr>
            </w:pPr>
            <w:r w:rsidRPr="007B5DE4">
              <w:rPr>
                <w:rFonts w:asciiTheme="minorHAnsi" w:hAnsiTheme="minorHAnsi"/>
                <w:color w:val="993300"/>
                <w:sz w:val="20"/>
                <w:szCs w:val="20"/>
              </w:rPr>
              <w:t xml:space="preserve">Type of cargo/ </w:t>
            </w:r>
            <w:proofErr w:type="spellStart"/>
            <w:r w:rsidRPr="007B5DE4">
              <w:rPr>
                <w:rFonts w:asciiTheme="minorHAnsi" w:hAnsiTheme="minorHAnsi"/>
                <w:color w:val="993300"/>
                <w:sz w:val="20"/>
                <w:szCs w:val="20"/>
              </w:rPr>
              <w:t>wt</w:t>
            </w:r>
            <w:proofErr w:type="spellEnd"/>
            <w:r w:rsidRPr="007B5DE4">
              <w:rPr>
                <w:rFonts w:asciiTheme="minorHAnsi" w:hAnsiTheme="minorHAnsi"/>
                <w:color w:val="993300"/>
                <w:sz w:val="20"/>
                <w:szCs w:val="20"/>
              </w:rPr>
              <w:t xml:space="preserve"> / position:</w:t>
            </w:r>
          </w:p>
        </w:tc>
        <w:tc>
          <w:tcPr>
            <w:tcW w:w="5620" w:type="dxa"/>
            <w:tcBorders>
              <w:top w:val="single" w:sz="4" w:space="0" w:color="auto"/>
              <w:left w:val="single" w:sz="4" w:space="0" w:color="auto"/>
              <w:bottom w:val="single" w:sz="4" w:space="0" w:color="auto"/>
              <w:right w:val="single" w:sz="4" w:space="0" w:color="auto"/>
            </w:tcBorders>
          </w:tcPr>
          <w:p w14:paraId="278B3078"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p w14:paraId="21CF2464"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09857F08" w14:textId="77777777">
        <w:tc>
          <w:tcPr>
            <w:tcW w:w="4928" w:type="dxa"/>
            <w:gridSpan w:val="2"/>
            <w:tcBorders>
              <w:top w:val="single" w:sz="4" w:space="0" w:color="auto"/>
              <w:left w:val="single" w:sz="4" w:space="0" w:color="auto"/>
              <w:bottom w:val="single" w:sz="4" w:space="0" w:color="auto"/>
              <w:right w:val="single" w:sz="4" w:space="0" w:color="auto"/>
            </w:tcBorders>
          </w:tcPr>
          <w:p w14:paraId="69599A3E" w14:textId="77777777" w:rsidR="002633C7" w:rsidRPr="007B5DE4" w:rsidRDefault="002633C7">
            <w:pPr>
              <w:tabs>
                <w:tab w:val="left" w:pos="1134"/>
                <w:tab w:val="left" w:pos="2268"/>
                <w:tab w:val="left" w:pos="3402"/>
                <w:tab w:val="left" w:pos="4536"/>
                <w:tab w:val="left" w:pos="5670"/>
              </w:tabs>
              <w:jc w:val="right"/>
              <w:rPr>
                <w:rFonts w:asciiTheme="minorHAnsi" w:hAnsiTheme="minorHAnsi"/>
                <w:color w:val="993300"/>
                <w:sz w:val="20"/>
                <w:szCs w:val="20"/>
              </w:rPr>
            </w:pPr>
            <w:r w:rsidRPr="007B5DE4">
              <w:rPr>
                <w:rFonts w:asciiTheme="minorHAnsi" w:hAnsiTheme="minorHAnsi"/>
                <w:color w:val="993300"/>
                <w:sz w:val="20"/>
                <w:szCs w:val="20"/>
              </w:rPr>
              <w:t>Crane description / location:</w:t>
            </w:r>
          </w:p>
        </w:tc>
        <w:tc>
          <w:tcPr>
            <w:tcW w:w="5620" w:type="dxa"/>
            <w:tcBorders>
              <w:top w:val="single" w:sz="4" w:space="0" w:color="auto"/>
              <w:left w:val="single" w:sz="4" w:space="0" w:color="auto"/>
              <w:bottom w:val="single" w:sz="4" w:space="0" w:color="auto"/>
              <w:right w:val="single" w:sz="4" w:space="0" w:color="auto"/>
            </w:tcBorders>
          </w:tcPr>
          <w:p w14:paraId="2D7F2559"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p w14:paraId="01C8A599"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72960176" w14:textId="77777777">
        <w:tc>
          <w:tcPr>
            <w:tcW w:w="4928" w:type="dxa"/>
            <w:gridSpan w:val="2"/>
            <w:tcBorders>
              <w:top w:val="single" w:sz="4" w:space="0" w:color="auto"/>
              <w:left w:val="single" w:sz="4" w:space="0" w:color="auto"/>
              <w:bottom w:val="single" w:sz="4" w:space="0" w:color="auto"/>
              <w:right w:val="single" w:sz="4" w:space="0" w:color="auto"/>
            </w:tcBorders>
          </w:tcPr>
          <w:p w14:paraId="6166FBF8" w14:textId="77777777" w:rsidR="002633C7" w:rsidRPr="007B5DE4" w:rsidRDefault="002633C7">
            <w:pPr>
              <w:tabs>
                <w:tab w:val="left" w:pos="1134"/>
                <w:tab w:val="left" w:pos="2268"/>
                <w:tab w:val="left" w:pos="3402"/>
                <w:tab w:val="left" w:pos="4536"/>
                <w:tab w:val="left" w:pos="5670"/>
              </w:tabs>
              <w:jc w:val="right"/>
              <w:rPr>
                <w:rFonts w:asciiTheme="minorHAnsi" w:hAnsiTheme="minorHAnsi"/>
                <w:color w:val="993300"/>
                <w:sz w:val="20"/>
                <w:szCs w:val="20"/>
              </w:rPr>
            </w:pPr>
            <w:r w:rsidRPr="007B5DE4">
              <w:rPr>
                <w:rFonts w:asciiTheme="minorHAnsi" w:hAnsiTheme="minorHAnsi"/>
                <w:color w:val="993300"/>
                <w:sz w:val="20"/>
                <w:szCs w:val="20"/>
              </w:rPr>
              <w:t>Major Damage:</w:t>
            </w:r>
          </w:p>
          <w:p w14:paraId="46DD546B" w14:textId="77777777" w:rsidR="002633C7" w:rsidRPr="007B5DE4" w:rsidRDefault="002633C7">
            <w:pPr>
              <w:tabs>
                <w:tab w:val="left" w:pos="1134"/>
                <w:tab w:val="left" w:pos="2268"/>
                <w:tab w:val="left" w:pos="3402"/>
                <w:tab w:val="left" w:pos="4536"/>
                <w:tab w:val="left" w:pos="5670"/>
              </w:tabs>
              <w:jc w:val="right"/>
              <w:rPr>
                <w:rFonts w:asciiTheme="minorHAnsi" w:hAnsiTheme="minorHAnsi"/>
                <w:color w:val="993300"/>
                <w:sz w:val="20"/>
                <w:szCs w:val="20"/>
              </w:rPr>
            </w:pPr>
          </w:p>
        </w:tc>
        <w:tc>
          <w:tcPr>
            <w:tcW w:w="5620" w:type="dxa"/>
            <w:tcBorders>
              <w:top w:val="single" w:sz="4" w:space="0" w:color="auto"/>
              <w:left w:val="single" w:sz="4" w:space="0" w:color="auto"/>
              <w:bottom w:val="single" w:sz="4" w:space="0" w:color="auto"/>
              <w:right w:val="single" w:sz="4" w:space="0" w:color="auto"/>
            </w:tcBorders>
          </w:tcPr>
          <w:p w14:paraId="33FC56AD"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47F60F5B" w14:textId="77777777">
        <w:tc>
          <w:tcPr>
            <w:tcW w:w="4928" w:type="dxa"/>
            <w:gridSpan w:val="2"/>
            <w:tcBorders>
              <w:top w:val="single" w:sz="4" w:space="0" w:color="auto"/>
              <w:left w:val="single" w:sz="4" w:space="0" w:color="auto"/>
              <w:bottom w:val="single" w:sz="4" w:space="0" w:color="auto"/>
              <w:right w:val="single" w:sz="4" w:space="0" w:color="auto"/>
            </w:tcBorders>
          </w:tcPr>
          <w:p w14:paraId="7FC30B2B" w14:textId="77777777" w:rsidR="002633C7" w:rsidRPr="007B5DE4" w:rsidRDefault="002633C7">
            <w:pPr>
              <w:tabs>
                <w:tab w:val="left" w:pos="1134"/>
                <w:tab w:val="left" w:pos="2268"/>
                <w:tab w:val="left" w:pos="3402"/>
                <w:tab w:val="left" w:pos="4536"/>
                <w:tab w:val="left" w:pos="5670"/>
              </w:tabs>
              <w:jc w:val="right"/>
              <w:rPr>
                <w:rFonts w:asciiTheme="minorHAnsi" w:hAnsiTheme="minorHAnsi"/>
                <w:color w:val="993300"/>
                <w:sz w:val="20"/>
                <w:szCs w:val="20"/>
              </w:rPr>
            </w:pPr>
            <w:r w:rsidRPr="007B5DE4">
              <w:rPr>
                <w:rFonts w:asciiTheme="minorHAnsi" w:hAnsiTheme="minorHAnsi"/>
                <w:color w:val="993300"/>
                <w:sz w:val="20"/>
                <w:szCs w:val="20"/>
              </w:rPr>
              <w:t>Major Modifications:</w:t>
            </w:r>
          </w:p>
          <w:p w14:paraId="789061D6" w14:textId="77777777" w:rsidR="002633C7" w:rsidRPr="007B5DE4" w:rsidRDefault="002633C7">
            <w:pPr>
              <w:tabs>
                <w:tab w:val="left" w:pos="1134"/>
                <w:tab w:val="left" w:pos="2268"/>
                <w:tab w:val="left" w:pos="3402"/>
                <w:tab w:val="left" w:pos="4536"/>
                <w:tab w:val="left" w:pos="5670"/>
              </w:tabs>
              <w:jc w:val="right"/>
              <w:rPr>
                <w:rFonts w:asciiTheme="minorHAnsi" w:hAnsiTheme="minorHAnsi"/>
                <w:color w:val="993300"/>
                <w:sz w:val="20"/>
                <w:szCs w:val="20"/>
              </w:rPr>
            </w:pPr>
          </w:p>
        </w:tc>
        <w:tc>
          <w:tcPr>
            <w:tcW w:w="5620" w:type="dxa"/>
            <w:tcBorders>
              <w:top w:val="single" w:sz="4" w:space="0" w:color="auto"/>
              <w:left w:val="single" w:sz="4" w:space="0" w:color="auto"/>
              <w:bottom w:val="single" w:sz="4" w:space="0" w:color="auto"/>
              <w:right w:val="single" w:sz="4" w:space="0" w:color="auto"/>
            </w:tcBorders>
          </w:tcPr>
          <w:p w14:paraId="56063A43"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3609783C" w14:textId="77777777" w:rsidTr="002856AA">
        <w:tc>
          <w:tcPr>
            <w:tcW w:w="4928" w:type="dxa"/>
            <w:gridSpan w:val="2"/>
            <w:tcBorders>
              <w:top w:val="single" w:sz="4" w:space="0" w:color="auto"/>
              <w:left w:val="single" w:sz="4" w:space="0" w:color="auto"/>
              <w:bottom w:val="single" w:sz="4" w:space="0" w:color="auto"/>
              <w:right w:val="single" w:sz="4" w:space="0" w:color="auto"/>
            </w:tcBorders>
          </w:tcPr>
          <w:p w14:paraId="45B7E8EE" w14:textId="77777777" w:rsidR="002633C7" w:rsidRPr="007B5DE4" w:rsidRDefault="002633C7">
            <w:pPr>
              <w:tabs>
                <w:tab w:val="left" w:pos="1134"/>
                <w:tab w:val="left" w:pos="2268"/>
                <w:tab w:val="left" w:pos="3402"/>
                <w:tab w:val="left" w:pos="4536"/>
                <w:tab w:val="left" w:pos="5670"/>
              </w:tabs>
              <w:jc w:val="right"/>
              <w:rPr>
                <w:rFonts w:asciiTheme="minorHAnsi" w:hAnsiTheme="minorHAnsi"/>
                <w:color w:val="993300"/>
                <w:sz w:val="20"/>
                <w:szCs w:val="20"/>
              </w:rPr>
            </w:pPr>
            <w:r w:rsidRPr="007B5DE4">
              <w:rPr>
                <w:rFonts w:asciiTheme="minorHAnsi" w:hAnsiTheme="minorHAnsi"/>
                <w:color w:val="993300"/>
                <w:sz w:val="20"/>
                <w:szCs w:val="20"/>
              </w:rPr>
              <w:t>Other Useful Information:</w:t>
            </w:r>
          </w:p>
          <w:p w14:paraId="3B6FC841" w14:textId="77777777" w:rsidR="002633C7" w:rsidRPr="007B5DE4" w:rsidRDefault="002633C7">
            <w:pPr>
              <w:tabs>
                <w:tab w:val="left" w:pos="1134"/>
                <w:tab w:val="left" w:pos="2268"/>
                <w:tab w:val="left" w:pos="3402"/>
                <w:tab w:val="left" w:pos="4536"/>
                <w:tab w:val="left" w:pos="5670"/>
              </w:tabs>
              <w:jc w:val="right"/>
              <w:rPr>
                <w:rFonts w:asciiTheme="minorHAnsi" w:hAnsiTheme="minorHAnsi"/>
                <w:color w:val="993300"/>
                <w:sz w:val="20"/>
                <w:szCs w:val="20"/>
              </w:rPr>
            </w:pPr>
          </w:p>
        </w:tc>
        <w:tc>
          <w:tcPr>
            <w:tcW w:w="5620" w:type="dxa"/>
            <w:tcBorders>
              <w:top w:val="single" w:sz="4" w:space="0" w:color="auto"/>
              <w:left w:val="single" w:sz="4" w:space="0" w:color="auto"/>
              <w:bottom w:val="single" w:sz="4" w:space="0" w:color="auto"/>
              <w:right w:val="single" w:sz="4" w:space="0" w:color="auto"/>
            </w:tcBorders>
          </w:tcPr>
          <w:p w14:paraId="4A623EA1" w14:textId="77777777" w:rsidR="002633C7" w:rsidRPr="007B5DE4" w:rsidRDefault="002633C7">
            <w:pPr>
              <w:tabs>
                <w:tab w:val="left" w:pos="1134"/>
                <w:tab w:val="left" w:pos="2268"/>
                <w:tab w:val="left" w:pos="3402"/>
                <w:tab w:val="left" w:pos="4536"/>
                <w:tab w:val="left" w:pos="5670"/>
              </w:tabs>
              <w:rPr>
                <w:rFonts w:asciiTheme="minorHAnsi" w:hAnsiTheme="minorHAnsi"/>
                <w:sz w:val="18"/>
              </w:rPr>
            </w:pPr>
          </w:p>
        </w:tc>
      </w:tr>
      <w:tr w:rsidR="002633C7" w:rsidRPr="007B5DE4" w14:paraId="23FFA6A3" w14:textId="77777777" w:rsidTr="00285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3"/>
            <w:tcBorders>
              <w:top w:val="single" w:sz="4" w:space="0" w:color="auto"/>
              <w:left w:val="single" w:sz="4" w:space="0" w:color="auto"/>
              <w:bottom w:val="single" w:sz="4" w:space="0" w:color="auto"/>
              <w:right w:val="single" w:sz="4" w:space="0" w:color="auto"/>
            </w:tcBorders>
            <w:shd w:val="solid" w:color="999999" w:fill="C0C0C0"/>
          </w:tcPr>
          <w:p w14:paraId="24567628" w14:textId="77777777" w:rsidR="002633C7" w:rsidRPr="007B5DE4" w:rsidRDefault="002633C7">
            <w:pPr>
              <w:pStyle w:val="Heading3"/>
              <w:rPr>
                <w:rFonts w:asciiTheme="minorHAnsi" w:hAnsiTheme="minorHAnsi"/>
                <w:i w:val="0"/>
              </w:rPr>
            </w:pPr>
            <w:r w:rsidRPr="007B5DE4">
              <w:rPr>
                <w:rFonts w:asciiTheme="minorHAnsi" w:hAnsiTheme="minorHAnsi"/>
                <w:i w:val="0"/>
              </w:rPr>
              <w:t>SECTION 2 – SURVEY ARRANGEMENTS</w:t>
            </w:r>
          </w:p>
        </w:tc>
      </w:tr>
      <w:tr w:rsidR="002633C7" w:rsidRPr="007B5DE4" w14:paraId="605938DF" w14:textId="77777777" w:rsidTr="002856AA">
        <w:tc>
          <w:tcPr>
            <w:tcW w:w="4860" w:type="dxa"/>
            <w:tcBorders>
              <w:top w:val="single" w:sz="4" w:space="0" w:color="auto"/>
              <w:left w:val="single" w:sz="4" w:space="0" w:color="auto"/>
              <w:bottom w:val="single" w:sz="4" w:space="0" w:color="auto"/>
              <w:right w:val="single" w:sz="4" w:space="0" w:color="auto"/>
            </w:tcBorders>
          </w:tcPr>
          <w:p w14:paraId="21A88758" w14:textId="77777777" w:rsidR="002633C7" w:rsidRPr="007B5DE4" w:rsidRDefault="002633C7">
            <w:pPr>
              <w:tabs>
                <w:tab w:val="left" w:pos="1134"/>
                <w:tab w:val="left" w:pos="2268"/>
                <w:tab w:val="left" w:pos="3402"/>
                <w:tab w:val="left" w:pos="4536"/>
                <w:tab w:val="left" w:pos="5670"/>
              </w:tabs>
              <w:ind w:left="-108"/>
              <w:jc w:val="right"/>
              <w:rPr>
                <w:rFonts w:asciiTheme="minorHAnsi" w:hAnsiTheme="minorHAnsi"/>
                <w:sz w:val="18"/>
                <w:szCs w:val="18"/>
              </w:rPr>
            </w:pPr>
            <w:r w:rsidRPr="007B5DE4">
              <w:rPr>
                <w:rFonts w:asciiTheme="minorHAnsi" w:hAnsiTheme="minorHAnsi"/>
                <w:sz w:val="18"/>
                <w:szCs w:val="18"/>
              </w:rPr>
              <w:t>Location:</w:t>
            </w:r>
          </w:p>
        </w:tc>
        <w:tc>
          <w:tcPr>
            <w:tcW w:w="5688" w:type="dxa"/>
            <w:gridSpan w:val="2"/>
            <w:tcBorders>
              <w:top w:val="single" w:sz="4" w:space="0" w:color="auto"/>
              <w:left w:val="single" w:sz="4" w:space="0" w:color="auto"/>
              <w:bottom w:val="single" w:sz="4" w:space="0" w:color="auto"/>
              <w:right w:val="single" w:sz="4" w:space="0" w:color="auto"/>
            </w:tcBorders>
          </w:tcPr>
          <w:p w14:paraId="595D036C" w14:textId="77777777" w:rsidR="002633C7" w:rsidRPr="007B5DE4" w:rsidRDefault="002633C7">
            <w:pPr>
              <w:pStyle w:val="Footer"/>
              <w:tabs>
                <w:tab w:val="clear" w:pos="4153"/>
                <w:tab w:val="clear" w:pos="8306"/>
                <w:tab w:val="left" w:pos="1134"/>
                <w:tab w:val="left" w:pos="2268"/>
                <w:tab w:val="left" w:pos="3402"/>
                <w:tab w:val="left" w:pos="4536"/>
                <w:tab w:val="left" w:pos="5670"/>
              </w:tabs>
              <w:rPr>
                <w:rFonts w:asciiTheme="minorHAnsi" w:hAnsiTheme="minorHAnsi"/>
                <w:sz w:val="18"/>
                <w:szCs w:val="18"/>
              </w:rPr>
            </w:pPr>
          </w:p>
        </w:tc>
      </w:tr>
      <w:tr w:rsidR="002633C7" w:rsidRPr="007B5DE4" w14:paraId="704E6716" w14:textId="77777777" w:rsidTr="002856AA">
        <w:tc>
          <w:tcPr>
            <w:tcW w:w="4860" w:type="dxa"/>
            <w:tcBorders>
              <w:top w:val="single" w:sz="4" w:space="0" w:color="auto"/>
              <w:left w:val="single" w:sz="4" w:space="0" w:color="auto"/>
              <w:bottom w:val="single" w:sz="4" w:space="0" w:color="auto"/>
              <w:right w:val="single" w:sz="4" w:space="0" w:color="auto"/>
            </w:tcBorders>
          </w:tcPr>
          <w:p w14:paraId="59E7BFC4" w14:textId="77777777" w:rsidR="002633C7" w:rsidRPr="007B5DE4" w:rsidRDefault="002633C7">
            <w:pPr>
              <w:tabs>
                <w:tab w:val="left" w:pos="1134"/>
                <w:tab w:val="left" w:pos="2268"/>
                <w:tab w:val="left" w:pos="3402"/>
                <w:tab w:val="left" w:pos="4536"/>
                <w:tab w:val="left" w:pos="5670"/>
              </w:tabs>
              <w:jc w:val="right"/>
              <w:rPr>
                <w:rFonts w:asciiTheme="minorHAnsi" w:hAnsiTheme="minorHAnsi"/>
                <w:sz w:val="18"/>
                <w:szCs w:val="18"/>
              </w:rPr>
            </w:pPr>
            <w:r w:rsidRPr="007B5DE4">
              <w:rPr>
                <w:rFonts w:asciiTheme="minorHAnsi" w:hAnsiTheme="minorHAnsi"/>
                <w:sz w:val="18"/>
                <w:szCs w:val="18"/>
              </w:rPr>
              <w:t>Contact name/number:</w:t>
            </w:r>
          </w:p>
        </w:tc>
        <w:tc>
          <w:tcPr>
            <w:tcW w:w="5688" w:type="dxa"/>
            <w:gridSpan w:val="2"/>
            <w:tcBorders>
              <w:top w:val="single" w:sz="4" w:space="0" w:color="auto"/>
              <w:left w:val="single" w:sz="4" w:space="0" w:color="auto"/>
              <w:bottom w:val="single" w:sz="4" w:space="0" w:color="auto"/>
              <w:right w:val="single" w:sz="4" w:space="0" w:color="auto"/>
            </w:tcBorders>
          </w:tcPr>
          <w:p w14:paraId="2AB4AC9A" w14:textId="77777777" w:rsidR="002856AA" w:rsidRPr="007B5DE4" w:rsidRDefault="002856AA">
            <w:pPr>
              <w:tabs>
                <w:tab w:val="left" w:pos="1134"/>
                <w:tab w:val="left" w:pos="2268"/>
                <w:tab w:val="left" w:pos="3402"/>
                <w:tab w:val="left" w:pos="4536"/>
                <w:tab w:val="left" w:pos="5670"/>
              </w:tabs>
              <w:rPr>
                <w:rFonts w:asciiTheme="minorHAnsi" w:hAnsiTheme="minorHAnsi"/>
                <w:sz w:val="18"/>
                <w:szCs w:val="18"/>
              </w:rPr>
            </w:pPr>
          </w:p>
        </w:tc>
      </w:tr>
      <w:tr w:rsidR="002633C7" w:rsidRPr="007B5DE4" w14:paraId="3F8F1CC7" w14:textId="77777777" w:rsidTr="00285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48" w:type="dxa"/>
            <w:gridSpan w:val="3"/>
            <w:tcBorders>
              <w:top w:val="single" w:sz="4" w:space="0" w:color="auto"/>
              <w:left w:val="single" w:sz="4" w:space="0" w:color="auto"/>
              <w:bottom w:val="single" w:sz="4" w:space="0" w:color="auto"/>
              <w:right w:val="single" w:sz="4" w:space="0" w:color="auto"/>
            </w:tcBorders>
            <w:shd w:val="solid" w:color="999999" w:fill="C0C0C0"/>
          </w:tcPr>
          <w:p w14:paraId="0AD59A5A" w14:textId="77777777" w:rsidR="002633C7" w:rsidRPr="007B5DE4" w:rsidRDefault="002633C7">
            <w:pPr>
              <w:pStyle w:val="Heading3"/>
              <w:rPr>
                <w:rFonts w:asciiTheme="minorHAnsi" w:hAnsiTheme="minorHAnsi"/>
                <w:i w:val="0"/>
              </w:rPr>
            </w:pPr>
            <w:r w:rsidRPr="007B5DE4">
              <w:rPr>
                <w:rFonts w:asciiTheme="minorHAnsi" w:hAnsiTheme="minorHAnsi"/>
                <w:i w:val="0"/>
              </w:rPr>
              <w:t xml:space="preserve">SECTION 3 - APPLICATION         </w:t>
            </w:r>
            <w:r w:rsidRPr="007B5DE4">
              <w:rPr>
                <w:rFonts w:asciiTheme="minorHAnsi" w:hAnsiTheme="minorHAnsi"/>
                <w:i w:val="0"/>
                <w:bdr w:val="single" w:sz="4" w:space="0" w:color="auto"/>
              </w:rPr>
              <w:t xml:space="preserve"> </w:t>
            </w:r>
          </w:p>
        </w:tc>
      </w:tr>
    </w:tbl>
    <w:p w14:paraId="704FCCF7" w14:textId="77777777" w:rsidR="002633C7" w:rsidRPr="007B5DE4" w:rsidRDefault="002633C7">
      <w:pPr>
        <w:pStyle w:val="BodyText"/>
        <w:jc w:val="both"/>
        <w:rPr>
          <w:rFonts w:asciiTheme="minorHAnsi" w:hAnsiTheme="minorHAnsi"/>
          <w:sz w:val="18"/>
          <w:szCs w:val="18"/>
        </w:rPr>
      </w:pPr>
    </w:p>
    <w:p w14:paraId="3378B7F0" w14:textId="0E89BC45" w:rsidR="002856AA" w:rsidRPr="007B5DE4" w:rsidRDefault="002633C7">
      <w:pPr>
        <w:pStyle w:val="BodyText"/>
        <w:jc w:val="both"/>
        <w:rPr>
          <w:rFonts w:asciiTheme="minorHAnsi" w:hAnsiTheme="minorHAnsi"/>
          <w:sz w:val="18"/>
          <w:szCs w:val="18"/>
        </w:rPr>
      </w:pPr>
      <w:r w:rsidRPr="007B5DE4">
        <w:rPr>
          <w:rFonts w:asciiTheme="minorHAnsi" w:hAnsiTheme="minorHAnsi"/>
          <w:i w:val="0"/>
          <w:sz w:val="18"/>
          <w:szCs w:val="18"/>
        </w:rPr>
        <w:t>I, the Owner / Managing Agent / Builder / Prospective Purchaser * of the above vessel(s), the general particulars of which are given above, hereby make application to have this vessel examined as follows:</w:t>
      </w:r>
    </w:p>
    <w:tbl>
      <w:tblPr>
        <w:tblStyle w:val="TableGrid"/>
        <w:tblW w:w="0" w:type="auto"/>
        <w:tblInd w:w="108" w:type="dxa"/>
        <w:tblLook w:val="04A0" w:firstRow="1" w:lastRow="0" w:firstColumn="1" w:lastColumn="0" w:noHBand="0" w:noVBand="1"/>
      </w:tblPr>
      <w:tblGrid>
        <w:gridCol w:w="2562"/>
        <w:gridCol w:w="2671"/>
        <w:gridCol w:w="2671"/>
        <w:gridCol w:w="2671"/>
      </w:tblGrid>
      <w:tr w:rsidR="002856AA" w:rsidRPr="007B5DE4" w14:paraId="4F76038F" w14:textId="77777777" w:rsidTr="002856AA">
        <w:tc>
          <w:tcPr>
            <w:tcW w:w="2562" w:type="dxa"/>
          </w:tcPr>
          <w:p w14:paraId="393535EC" w14:textId="139F0D88" w:rsidR="002856AA" w:rsidRPr="007B5DE4" w:rsidRDefault="002856AA" w:rsidP="002856AA">
            <w:pPr>
              <w:pStyle w:val="BodyText"/>
              <w:jc w:val="both"/>
              <w:rPr>
                <w:rFonts w:asciiTheme="minorHAnsi" w:hAnsiTheme="minorHAnsi"/>
                <w:sz w:val="18"/>
                <w:szCs w:val="18"/>
              </w:rPr>
            </w:pPr>
            <w:r w:rsidRPr="007B5DE4">
              <w:rPr>
                <w:rFonts w:asciiTheme="minorHAnsi" w:hAnsiTheme="minorHAnsi"/>
                <w:sz w:val="18"/>
                <w:szCs w:val="18"/>
              </w:rPr>
              <w:t xml:space="preserve">Stability </w:t>
            </w:r>
            <w:r w:rsidR="008A7257">
              <w:rPr>
                <w:rFonts w:asciiTheme="minorHAnsi" w:hAnsiTheme="minorHAnsi"/>
                <w:sz w:val="18"/>
                <w:szCs w:val="18"/>
              </w:rPr>
              <w:t>Approval</w:t>
            </w:r>
            <w:r w:rsidRPr="007B5DE4">
              <w:rPr>
                <w:rFonts w:asciiTheme="minorHAnsi" w:hAnsiTheme="minorHAnsi"/>
                <w:sz w:val="18"/>
                <w:szCs w:val="18"/>
              </w:rPr>
              <w:t xml:space="preserve">*             </w:t>
            </w:r>
          </w:p>
        </w:tc>
        <w:tc>
          <w:tcPr>
            <w:tcW w:w="2671" w:type="dxa"/>
          </w:tcPr>
          <w:p w14:paraId="4962805E" w14:textId="45EFEC28" w:rsidR="002856AA" w:rsidRPr="007B5DE4" w:rsidRDefault="008A7257" w:rsidP="002856AA">
            <w:pPr>
              <w:pStyle w:val="BodyText"/>
              <w:jc w:val="both"/>
              <w:rPr>
                <w:rFonts w:asciiTheme="minorHAnsi" w:hAnsiTheme="minorHAnsi"/>
                <w:sz w:val="18"/>
                <w:szCs w:val="18"/>
              </w:rPr>
            </w:pPr>
            <w:r>
              <w:rPr>
                <w:rFonts w:asciiTheme="minorHAnsi" w:hAnsiTheme="minorHAnsi"/>
                <w:sz w:val="18"/>
                <w:szCs w:val="18"/>
              </w:rPr>
              <w:t>Structural</w:t>
            </w:r>
            <w:r w:rsidR="002856AA" w:rsidRPr="007B5DE4">
              <w:rPr>
                <w:rFonts w:asciiTheme="minorHAnsi" w:hAnsiTheme="minorHAnsi"/>
                <w:sz w:val="18"/>
                <w:szCs w:val="18"/>
              </w:rPr>
              <w:t xml:space="preserve"> approval*                </w:t>
            </w:r>
          </w:p>
        </w:tc>
        <w:tc>
          <w:tcPr>
            <w:tcW w:w="2671" w:type="dxa"/>
          </w:tcPr>
          <w:p w14:paraId="62E3639F" w14:textId="718191AB" w:rsidR="002856AA" w:rsidRPr="007B5DE4" w:rsidRDefault="008A7257" w:rsidP="002856AA">
            <w:pPr>
              <w:pStyle w:val="BodyText"/>
              <w:jc w:val="both"/>
              <w:rPr>
                <w:rFonts w:asciiTheme="minorHAnsi" w:hAnsiTheme="minorHAnsi"/>
                <w:sz w:val="18"/>
                <w:szCs w:val="18"/>
              </w:rPr>
            </w:pPr>
            <w:r>
              <w:rPr>
                <w:rFonts w:asciiTheme="minorHAnsi" w:hAnsiTheme="minorHAnsi"/>
                <w:sz w:val="18"/>
                <w:szCs w:val="18"/>
              </w:rPr>
              <w:t xml:space="preserve">In </w:t>
            </w:r>
            <w:r w:rsidR="002856AA" w:rsidRPr="007B5DE4">
              <w:rPr>
                <w:rFonts w:asciiTheme="minorHAnsi" w:hAnsiTheme="minorHAnsi"/>
                <w:sz w:val="18"/>
                <w:szCs w:val="18"/>
              </w:rPr>
              <w:t xml:space="preserve">Build Survey*             </w:t>
            </w:r>
          </w:p>
        </w:tc>
        <w:tc>
          <w:tcPr>
            <w:tcW w:w="2671" w:type="dxa"/>
          </w:tcPr>
          <w:p w14:paraId="4871C3EC" w14:textId="31B8B5C0" w:rsidR="002856AA" w:rsidRPr="007B5DE4" w:rsidRDefault="008A7257" w:rsidP="002856AA">
            <w:pPr>
              <w:pStyle w:val="BodyText"/>
              <w:jc w:val="both"/>
              <w:rPr>
                <w:rFonts w:asciiTheme="minorHAnsi" w:hAnsiTheme="minorHAnsi"/>
                <w:sz w:val="18"/>
                <w:szCs w:val="18"/>
              </w:rPr>
            </w:pPr>
            <w:r>
              <w:rPr>
                <w:rFonts w:asciiTheme="minorHAnsi" w:hAnsiTheme="minorHAnsi"/>
                <w:sz w:val="18"/>
                <w:szCs w:val="18"/>
              </w:rPr>
              <w:t>IMCA*</w:t>
            </w:r>
          </w:p>
        </w:tc>
      </w:tr>
      <w:tr w:rsidR="002856AA" w:rsidRPr="007B5DE4" w14:paraId="21354ED1" w14:textId="77777777" w:rsidTr="002856AA">
        <w:tc>
          <w:tcPr>
            <w:tcW w:w="5233" w:type="dxa"/>
            <w:gridSpan w:val="2"/>
          </w:tcPr>
          <w:p w14:paraId="7D736215" w14:textId="77777777" w:rsidR="002856AA" w:rsidRPr="007B5DE4" w:rsidRDefault="002856AA" w:rsidP="002856AA">
            <w:pPr>
              <w:pStyle w:val="BodyText"/>
              <w:jc w:val="both"/>
              <w:rPr>
                <w:rFonts w:asciiTheme="minorHAnsi" w:hAnsiTheme="minorHAnsi"/>
                <w:sz w:val="18"/>
                <w:szCs w:val="18"/>
              </w:rPr>
            </w:pPr>
            <w:r w:rsidRPr="007B5DE4">
              <w:rPr>
                <w:rFonts w:asciiTheme="minorHAnsi" w:hAnsiTheme="minorHAnsi"/>
                <w:sz w:val="18"/>
                <w:szCs w:val="18"/>
              </w:rPr>
              <w:t xml:space="preserve">Issue of Certificate of Hull Construction*                            </w:t>
            </w:r>
          </w:p>
        </w:tc>
        <w:tc>
          <w:tcPr>
            <w:tcW w:w="5342" w:type="dxa"/>
            <w:gridSpan w:val="2"/>
          </w:tcPr>
          <w:p w14:paraId="4E86B75D" w14:textId="77777777" w:rsidR="002856AA" w:rsidRPr="007B5DE4" w:rsidRDefault="002856AA" w:rsidP="002856AA">
            <w:pPr>
              <w:pStyle w:val="BodyText"/>
              <w:jc w:val="both"/>
              <w:rPr>
                <w:rFonts w:asciiTheme="minorHAnsi" w:hAnsiTheme="minorHAnsi"/>
                <w:sz w:val="18"/>
                <w:szCs w:val="18"/>
              </w:rPr>
            </w:pPr>
            <w:r w:rsidRPr="007B5DE4">
              <w:rPr>
                <w:rFonts w:asciiTheme="minorHAnsi" w:hAnsiTheme="minorHAnsi"/>
                <w:sz w:val="18"/>
                <w:szCs w:val="18"/>
              </w:rPr>
              <w:t>Issue of Certificate of Structural Repair*</w:t>
            </w:r>
          </w:p>
        </w:tc>
      </w:tr>
      <w:tr w:rsidR="008A7257" w:rsidRPr="007B5DE4" w14:paraId="6A3F2E4D" w14:textId="77777777" w:rsidTr="00B34F0A">
        <w:trPr>
          <w:trHeight w:val="449"/>
        </w:trPr>
        <w:tc>
          <w:tcPr>
            <w:tcW w:w="10575" w:type="dxa"/>
            <w:gridSpan w:val="4"/>
          </w:tcPr>
          <w:p w14:paraId="2519CFA2" w14:textId="6F06327B" w:rsidR="008A7257" w:rsidRPr="007B5DE4" w:rsidRDefault="008A7257" w:rsidP="002856AA">
            <w:pPr>
              <w:pStyle w:val="BodyText"/>
              <w:jc w:val="both"/>
              <w:rPr>
                <w:rFonts w:asciiTheme="minorHAnsi" w:hAnsiTheme="minorHAnsi"/>
                <w:sz w:val="18"/>
                <w:szCs w:val="18"/>
              </w:rPr>
            </w:pPr>
            <w:r w:rsidRPr="007B5DE4">
              <w:rPr>
                <w:rFonts w:asciiTheme="minorHAnsi" w:hAnsiTheme="minorHAnsi"/>
                <w:sz w:val="18"/>
                <w:szCs w:val="18"/>
              </w:rPr>
              <w:t>Other* - describe:</w:t>
            </w:r>
          </w:p>
        </w:tc>
      </w:tr>
    </w:tbl>
    <w:p w14:paraId="53D00C26" w14:textId="77777777" w:rsidR="002633C7" w:rsidRDefault="002633C7">
      <w:pPr>
        <w:pStyle w:val="BodyText"/>
        <w:jc w:val="both"/>
        <w:rPr>
          <w:rFonts w:asciiTheme="minorHAnsi" w:hAnsiTheme="minorHAnsi"/>
          <w:sz w:val="18"/>
          <w:szCs w:val="18"/>
        </w:rPr>
      </w:pPr>
    </w:p>
    <w:p w14:paraId="6F6EE16C" w14:textId="77777777" w:rsidR="00D12451" w:rsidRPr="00A77D89" w:rsidRDefault="00D12451">
      <w:pPr>
        <w:pStyle w:val="BodyText"/>
        <w:jc w:val="both"/>
        <w:rPr>
          <w:rFonts w:asciiTheme="minorHAnsi" w:hAnsiTheme="minorHAnsi"/>
          <w:color w:val="FF0000"/>
          <w:szCs w:val="16"/>
        </w:rPr>
      </w:pPr>
      <w:r w:rsidRPr="00A77D89">
        <w:rPr>
          <w:rFonts w:asciiTheme="minorHAnsi" w:hAnsiTheme="minorHAnsi"/>
          <w:b w:val="0"/>
          <w:color w:val="FF0000"/>
          <w:szCs w:val="16"/>
        </w:rPr>
        <w:t>P</w:t>
      </w:r>
      <w:r w:rsidRPr="00A77D89">
        <w:rPr>
          <w:rFonts w:asciiTheme="minorHAnsi" w:hAnsiTheme="minorHAnsi"/>
          <w:b w:val="0"/>
          <w:bCs w:val="0"/>
          <w:color w:val="FF0000"/>
          <w:szCs w:val="16"/>
        </w:rPr>
        <w:t>lease note that by signing this form, you are agreeing that the information you have supplied can be stored on our database &amp; in our files for the purpose of statutory certification of your vessel  &amp; will be shared as is required for the purpose of that statutory certification &amp; for no other purpose.</w:t>
      </w:r>
    </w:p>
    <w:p w14:paraId="0BCAE15A" w14:textId="77777777" w:rsidR="002856AA" w:rsidRPr="007B5DE4" w:rsidRDefault="002856AA">
      <w:pPr>
        <w:pStyle w:val="BodyText"/>
        <w:jc w:val="left"/>
        <w:rPr>
          <w:rFonts w:asciiTheme="minorHAnsi" w:hAnsiTheme="minorHAnsi"/>
          <w:i w:val="0"/>
          <w:sz w:val="18"/>
          <w:szCs w:val="18"/>
        </w:rPr>
      </w:pPr>
    </w:p>
    <w:p w14:paraId="0133E994" w14:textId="77777777" w:rsidR="002633C7" w:rsidRPr="007B5DE4" w:rsidRDefault="002633C7">
      <w:pPr>
        <w:pStyle w:val="BodyText"/>
        <w:jc w:val="left"/>
        <w:rPr>
          <w:rFonts w:asciiTheme="minorHAnsi" w:hAnsiTheme="minorHAnsi"/>
          <w:i w:val="0"/>
          <w:sz w:val="18"/>
          <w:szCs w:val="18"/>
        </w:rPr>
      </w:pPr>
      <w:r w:rsidRPr="007B5DE4">
        <w:rPr>
          <w:rFonts w:asciiTheme="minorHAnsi" w:hAnsiTheme="minorHAnsi"/>
          <w:i w:val="0"/>
          <w:sz w:val="18"/>
          <w:szCs w:val="18"/>
        </w:rPr>
        <w:t>Signed.....................………………</w:t>
      </w:r>
      <w:r w:rsidR="002856AA" w:rsidRPr="007B5DE4">
        <w:rPr>
          <w:rFonts w:asciiTheme="minorHAnsi" w:hAnsiTheme="minorHAnsi"/>
          <w:i w:val="0"/>
          <w:sz w:val="18"/>
          <w:szCs w:val="18"/>
        </w:rPr>
        <w:t>......</w:t>
      </w:r>
      <w:r w:rsidRPr="007B5DE4">
        <w:rPr>
          <w:rFonts w:asciiTheme="minorHAnsi" w:hAnsiTheme="minorHAnsi"/>
          <w:i w:val="0"/>
          <w:sz w:val="18"/>
          <w:szCs w:val="18"/>
        </w:rPr>
        <w:t>.</w:t>
      </w:r>
      <w:r w:rsidR="002856AA" w:rsidRPr="007B5DE4">
        <w:rPr>
          <w:rFonts w:asciiTheme="minorHAnsi" w:hAnsiTheme="minorHAnsi"/>
          <w:i w:val="0"/>
          <w:sz w:val="18"/>
          <w:szCs w:val="18"/>
        </w:rPr>
        <w:t>......</w:t>
      </w:r>
      <w:r w:rsidRPr="007B5DE4">
        <w:rPr>
          <w:rFonts w:asciiTheme="minorHAnsi" w:hAnsiTheme="minorHAnsi"/>
          <w:i w:val="0"/>
          <w:sz w:val="18"/>
          <w:szCs w:val="18"/>
        </w:rPr>
        <w:t>(Owner / Managing Agent /  Builder *) Print Name………………………</w:t>
      </w:r>
      <w:r w:rsidR="002856AA" w:rsidRPr="007B5DE4">
        <w:rPr>
          <w:rFonts w:asciiTheme="minorHAnsi" w:hAnsiTheme="minorHAnsi"/>
          <w:i w:val="0"/>
          <w:sz w:val="18"/>
          <w:szCs w:val="18"/>
        </w:rPr>
        <w:t xml:space="preserve">...............           </w:t>
      </w:r>
      <w:r w:rsidRPr="007B5DE4">
        <w:rPr>
          <w:rFonts w:asciiTheme="minorHAnsi" w:hAnsiTheme="minorHAnsi"/>
          <w:i w:val="0"/>
          <w:sz w:val="18"/>
          <w:szCs w:val="18"/>
        </w:rPr>
        <w:t>Date.......................</w:t>
      </w:r>
    </w:p>
    <w:p w14:paraId="405365AC" w14:textId="77777777" w:rsidR="00A77D89" w:rsidRPr="00A77D89" w:rsidRDefault="00A77D89" w:rsidP="00A77D89">
      <w:pPr>
        <w:rPr>
          <w:rFonts w:asciiTheme="minorHAnsi" w:hAnsiTheme="minorHAnsi"/>
        </w:rPr>
        <w:sectPr w:rsidR="00A77D89" w:rsidRPr="00A77D89">
          <w:footerReference w:type="default" r:id="rId12"/>
          <w:pgSz w:w="11907" w:h="16840" w:code="9"/>
          <w:pgMar w:top="720" w:right="720" w:bottom="426" w:left="720" w:header="720" w:footer="590" w:gutter="0"/>
          <w:cols w:space="720"/>
          <w:docGrid w:linePitch="326"/>
        </w:sectPr>
      </w:pPr>
    </w:p>
    <w:p w14:paraId="5A703F31" w14:textId="77777777" w:rsidR="00414D1A" w:rsidRPr="007B5DE4" w:rsidRDefault="00414D1A" w:rsidP="00414D1A">
      <w:pPr>
        <w:jc w:val="center"/>
        <w:outlineLvl w:val="0"/>
        <w:rPr>
          <w:rFonts w:asciiTheme="minorHAnsi" w:hAnsiTheme="minorHAnsi"/>
          <w:b/>
          <w:color w:val="FF0000"/>
          <w:sz w:val="16"/>
          <w:szCs w:val="16"/>
        </w:rPr>
      </w:pPr>
      <w:r w:rsidRPr="007B5DE4">
        <w:rPr>
          <w:rFonts w:asciiTheme="minorHAnsi" w:hAnsiTheme="minorHAnsi"/>
          <w:b/>
          <w:color w:val="FF0000"/>
          <w:sz w:val="16"/>
          <w:szCs w:val="16"/>
        </w:rPr>
        <w:lastRenderedPageBreak/>
        <w:t>MECAL Ltd Standard Terms and Conditions</w:t>
      </w:r>
    </w:p>
    <w:p w14:paraId="1F350E20" w14:textId="77777777" w:rsidR="00414D1A" w:rsidRPr="007B5DE4" w:rsidRDefault="00414D1A" w:rsidP="00414D1A">
      <w:pPr>
        <w:jc w:val="both"/>
        <w:outlineLvl w:val="0"/>
        <w:rPr>
          <w:rFonts w:asciiTheme="minorHAnsi" w:hAnsiTheme="minorHAnsi"/>
          <w:b/>
          <w:sz w:val="14"/>
          <w:szCs w:val="14"/>
        </w:rPr>
      </w:pPr>
      <w:r w:rsidRPr="007B5DE4">
        <w:rPr>
          <w:rFonts w:asciiTheme="minorHAnsi" w:hAnsiTheme="minorHAnsi"/>
          <w:b/>
          <w:sz w:val="14"/>
          <w:szCs w:val="14"/>
        </w:rPr>
        <w:t>1. Definitions</w:t>
      </w:r>
    </w:p>
    <w:p w14:paraId="516B9480" w14:textId="77777777" w:rsidR="00414D1A" w:rsidRPr="007B5DE4" w:rsidRDefault="00414D1A" w:rsidP="00414D1A">
      <w:pPr>
        <w:ind w:left="720" w:hanging="720"/>
        <w:rPr>
          <w:rFonts w:asciiTheme="minorHAnsi" w:hAnsiTheme="minorHAnsi"/>
          <w:sz w:val="14"/>
          <w:szCs w:val="14"/>
        </w:rPr>
      </w:pPr>
      <w:r w:rsidRPr="007B5DE4">
        <w:rPr>
          <w:rFonts w:asciiTheme="minorHAnsi" w:hAnsiTheme="minorHAnsi"/>
          <w:sz w:val="14"/>
          <w:szCs w:val="14"/>
        </w:rPr>
        <w:t>a)</w:t>
      </w:r>
      <w:r w:rsidRPr="007B5DE4">
        <w:rPr>
          <w:rFonts w:asciiTheme="minorHAnsi" w:hAnsiTheme="minorHAnsi"/>
          <w:sz w:val="14"/>
          <w:szCs w:val="14"/>
        </w:rPr>
        <w:tab/>
        <w:t>MECAL Ltd is a Limited Company. These terms and conditions apply to all business, conducted in the name of MECAL Ltd by any of its directors, employees or authorised subcontractors.</w:t>
      </w:r>
    </w:p>
    <w:p w14:paraId="272CD927" w14:textId="77777777" w:rsidR="00414D1A" w:rsidRPr="007B5DE4" w:rsidRDefault="00414D1A" w:rsidP="00414D1A">
      <w:pPr>
        <w:rPr>
          <w:rFonts w:asciiTheme="minorHAnsi" w:hAnsiTheme="minorHAnsi"/>
          <w:sz w:val="14"/>
          <w:szCs w:val="14"/>
        </w:rPr>
      </w:pPr>
      <w:r w:rsidRPr="007B5DE4">
        <w:rPr>
          <w:rFonts w:asciiTheme="minorHAnsi" w:hAnsiTheme="minorHAnsi"/>
          <w:sz w:val="14"/>
          <w:szCs w:val="14"/>
        </w:rPr>
        <w:t>b)</w:t>
      </w:r>
      <w:r w:rsidRPr="007B5DE4">
        <w:rPr>
          <w:rFonts w:asciiTheme="minorHAnsi" w:hAnsiTheme="minorHAnsi"/>
          <w:sz w:val="14"/>
          <w:szCs w:val="14"/>
        </w:rPr>
        <w:tab/>
        <w:t xml:space="preserve"> “Client” shall mean any person(s), company(s) or authority(s) who shall order /purchase Services from MECAL Ltd.</w:t>
      </w:r>
    </w:p>
    <w:p w14:paraId="7E938129" w14:textId="77777777" w:rsidR="00414D1A" w:rsidRPr="007B5DE4" w:rsidRDefault="00414D1A" w:rsidP="00414D1A">
      <w:pPr>
        <w:ind w:left="720" w:hanging="720"/>
        <w:rPr>
          <w:rFonts w:asciiTheme="minorHAnsi" w:hAnsiTheme="minorHAnsi"/>
          <w:sz w:val="14"/>
          <w:szCs w:val="14"/>
        </w:rPr>
      </w:pPr>
      <w:r w:rsidRPr="007B5DE4">
        <w:rPr>
          <w:rFonts w:asciiTheme="minorHAnsi" w:hAnsiTheme="minorHAnsi"/>
          <w:sz w:val="14"/>
          <w:szCs w:val="14"/>
        </w:rPr>
        <w:t>c)</w:t>
      </w:r>
      <w:r w:rsidRPr="007B5DE4">
        <w:rPr>
          <w:rFonts w:asciiTheme="minorHAnsi" w:hAnsiTheme="minorHAnsi"/>
          <w:sz w:val="14"/>
          <w:szCs w:val="14"/>
        </w:rPr>
        <w:tab/>
        <w:t>“Coding” shall mean the process comprising the performance of Services by MECAL Ltd in accordance with Statutory requirements of the Client’s vessel or vessels to enable a Commercial Certificate to be issued by  MECAL Ltd in respect of such vessel or vessels.</w:t>
      </w:r>
    </w:p>
    <w:p w14:paraId="7BCEF37C" w14:textId="77777777" w:rsidR="00414D1A" w:rsidRPr="007B5DE4" w:rsidRDefault="00414D1A" w:rsidP="00414D1A">
      <w:pPr>
        <w:rPr>
          <w:rFonts w:asciiTheme="minorHAnsi" w:hAnsiTheme="minorHAnsi"/>
          <w:sz w:val="14"/>
          <w:szCs w:val="14"/>
        </w:rPr>
      </w:pPr>
      <w:r w:rsidRPr="007B5DE4">
        <w:rPr>
          <w:rFonts w:asciiTheme="minorHAnsi" w:hAnsiTheme="minorHAnsi"/>
          <w:sz w:val="14"/>
          <w:szCs w:val="14"/>
        </w:rPr>
        <w:t>d)</w:t>
      </w:r>
      <w:r w:rsidRPr="007B5DE4">
        <w:rPr>
          <w:rFonts w:asciiTheme="minorHAnsi" w:hAnsiTheme="minorHAnsi"/>
          <w:sz w:val="14"/>
          <w:szCs w:val="14"/>
        </w:rPr>
        <w:tab/>
        <w:t xml:space="preserve"> “Contract” shall mean the contract for sale or supply of Services by MECAL Ltd to the Client.</w:t>
      </w:r>
    </w:p>
    <w:p w14:paraId="4D5FC3F9" w14:textId="77777777" w:rsidR="00414D1A" w:rsidRPr="007B5DE4" w:rsidRDefault="00414D1A" w:rsidP="00414D1A">
      <w:pPr>
        <w:ind w:left="720" w:hanging="720"/>
        <w:rPr>
          <w:rFonts w:asciiTheme="minorHAnsi" w:hAnsiTheme="minorHAnsi"/>
          <w:sz w:val="14"/>
          <w:szCs w:val="14"/>
        </w:rPr>
      </w:pPr>
      <w:r w:rsidRPr="007B5DE4">
        <w:rPr>
          <w:rFonts w:asciiTheme="minorHAnsi" w:hAnsiTheme="minorHAnsi"/>
          <w:sz w:val="14"/>
          <w:szCs w:val="14"/>
        </w:rPr>
        <w:t>e)</w:t>
      </w:r>
      <w:r w:rsidRPr="007B5DE4">
        <w:rPr>
          <w:rFonts w:asciiTheme="minorHAnsi" w:hAnsiTheme="minorHAnsi"/>
          <w:sz w:val="14"/>
          <w:szCs w:val="14"/>
        </w:rPr>
        <w:tab/>
        <w:t>“Contract period” shall mean the period of time during which MECAL Ltd shall provide Services for the Client this being normally five (5) years from the date of Coding (date of issue of Commercial Certificate) of the vessel or vessels.</w:t>
      </w:r>
    </w:p>
    <w:p w14:paraId="6DEDFEE5" w14:textId="77777777" w:rsidR="00414D1A" w:rsidRPr="007B5DE4" w:rsidRDefault="00414D1A" w:rsidP="00414D1A">
      <w:pPr>
        <w:ind w:left="720" w:hanging="720"/>
        <w:jc w:val="both"/>
        <w:rPr>
          <w:rFonts w:asciiTheme="minorHAnsi" w:hAnsiTheme="minorHAnsi"/>
          <w:sz w:val="14"/>
          <w:szCs w:val="14"/>
        </w:rPr>
      </w:pPr>
      <w:r w:rsidRPr="007B5DE4">
        <w:rPr>
          <w:rFonts w:asciiTheme="minorHAnsi" w:hAnsiTheme="minorHAnsi"/>
          <w:sz w:val="14"/>
          <w:szCs w:val="14"/>
        </w:rPr>
        <w:t>f)</w:t>
      </w:r>
      <w:r w:rsidRPr="007B5DE4">
        <w:rPr>
          <w:rFonts w:asciiTheme="minorHAnsi" w:hAnsiTheme="minorHAnsi"/>
          <w:sz w:val="14"/>
          <w:szCs w:val="14"/>
        </w:rPr>
        <w:tab/>
        <w:t xml:space="preserve"> “Report” means any report or statement supplied by the Surveyor/Consultant in connection with instructions received from the Client.</w:t>
      </w:r>
    </w:p>
    <w:p w14:paraId="5E58966B" w14:textId="77777777" w:rsidR="00414D1A" w:rsidRPr="007B5DE4" w:rsidRDefault="00414D1A" w:rsidP="00414D1A">
      <w:pPr>
        <w:ind w:left="720" w:hanging="720"/>
        <w:jc w:val="both"/>
        <w:rPr>
          <w:rFonts w:asciiTheme="minorHAnsi" w:hAnsiTheme="minorHAnsi"/>
          <w:sz w:val="14"/>
          <w:szCs w:val="14"/>
        </w:rPr>
      </w:pPr>
      <w:r w:rsidRPr="007B5DE4">
        <w:rPr>
          <w:rFonts w:asciiTheme="minorHAnsi" w:hAnsiTheme="minorHAnsi"/>
          <w:sz w:val="14"/>
          <w:szCs w:val="14"/>
        </w:rPr>
        <w:t>g)</w:t>
      </w:r>
      <w:r w:rsidRPr="007B5DE4">
        <w:rPr>
          <w:rFonts w:asciiTheme="minorHAnsi" w:hAnsiTheme="minorHAnsi"/>
          <w:sz w:val="14"/>
          <w:szCs w:val="14"/>
        </w:rPr>
        <w:tab/>
        <w:t xml:space="preserve"> “Disbursements” means the cost of all reasonable photography, reproduction of drawings, diagrams, sketches and printing, duplicating and, where applicable, electronic transmission fees, and all reasonable and appropriate expenses including travel, refreshments and hotel accommodation where an overnight stay is necessary.</w:t>
      </w:r>
    </w:p>
    <w:p w14:paraId="078F7133" w14:textId="77777777" w:rsidR="00414D1A" w:rsidRPr="007B5DE4" w:rsidRDefault="00414D1A" w:rsidP="00414D1A">
      <w:pPr>
        <w:ind w:left="720" w:hanging="720"/>
        <w:jc w:val="both"/>
        <w:rPr>
          <w:rFonts w:asciiTheme="minorHAnsi" w:hAnsiTheme="minorHAnsi"/>
          <w:sz w:val="14"/>
          <w:szCs w:val="14"/>
        </w:rPr>
      </w:pPr>
      <w:r w:rsidRPr="007B5DE4">
        <w:rPr>
          <w:rFonts w:asciiTheme="minorHAnsi" w:hAnsiTheme="minorHAnsi"/>
          <w:sz w:val="14"/>
          <w:szCs w:val="14"/>
        </w:rPr>
        <w:t>h)</w:t>
      </w:r>
      <w:r w:rsidRPr="007B5DE4">
        <w:rPr>
          <w:rFonts w:asciiTheme="minorHAnsi" w:hAnsiTheme="minorHAnsi"/>
          <w:sz w:val="14"/>
          <w:szCs w:val="14"/>
        </w:rPr>
        <w:tab/>
        <w:t>"Fees" means the fees charged by the Surveyor/Consultant to the Client and including any Value Added Tax (VAT) where appropriate at the rate applicable at the date of invoice and any Disbursements</w:t>
      </w:r>
    </w:p>
    <w:p w14:paraId="24F65B57" w14:textId="77777777" w:rsidR="00414D1A" w:rsidRPr="007B5DE4" w:rsidRDefault="00414D1A" w:rsidP="00414D1A">
      <w:pPr>
        <w:ind w:left="720" w:hanging="720"/>
        <w:jc w:val="both"/>
        <w:rPr>
          <w:rFonts w:asciiTheme="minorHAnsi" w:hAnsiTheme="minorHAnsi"/>
          <w:sz w:val="14"/>
          <w:szCs w:val="14"/>
        </w:rPr>
      </w:pPr>
      <w:r w:rsidRPr="007B5DE4">
        <w:rPr>
          <w:rFonts w:asciiTheme="minorHAnsi" w:hAnsiTheme="minorHAnsi"/>
          <w:sz w:val="14"/>
          <w:szCs w:val="14"/>
        </w:rPr>
        <w:t>i)</w:t>
      </w:r>
      <w:r w:rsidRPr="007B5DE4">
        <w:rPr>
          <w:rFonts w:asciiTheme="minorHAnsi" w:hAnsiTheme="minorHAnsi"/>
          <w:sz w:val="14"/>
          <w:szCs w:val="14"/>
        </w:rPr>
        <w:tab/>
        <w:t>“Services” shall mean any activity undertaken by MECAL Ltd on behalf of and / or as directed by the Client required to enable MECAL Ltd to complete Coding of the Client’s vessel or vessels which shall include but not be limited to examination and surveying of the vessel or vessels and undertaking any other enquiries necessary to satisfy the Client’s wishes and / or to comply with Statutory requirements.</w:t>
      </w:r>
    </w:p>
    <w:p w14:paraId="1A1AD9B9" w14:textId="77777777" w:rsidR="00414D1A" w:rsidRPr="007B5DE4" w:rsidRDefault="00414D1A" w:rsidP="00414D1A">
      <w:pPr>
        <w:jc w:val="both"/>
        <w:outlineLvl w:val="0"/>
        <w:rPr>
          <w:rFonts w:asciiTheme="minorHAnsi" w:hAnsiTheme="minorHAnsi"/>
          <w:b/>
          <w:sz w:val="14"/>
          <w:szCs w:val="14"/>
        </w:rPr>
      </w:pPr>
      <w:r w:rsidRPr="007B5DE4">
        <w:rPr>
          <w:rFonts w:asciiTheme="minorHAnsi" w:hAnsiTheme="minorHAnsi"/>
          <w:b/>
          <w:sz w:val="14"/>
          <w:szCs w:val="14"/>
        </w:rPr>
        <w:t>2. Scope</w:t>
      </w:r>
    </w:p>
    <w:p w14:paraId="131F3BC4" w14:textId="77777777" w:rsidR="00414D1A" w:rsidRPr="007B5DE4" w:rsidRDefault="00414D1A" w:rsidP="00414D1A">
      <w:pPr>
        <w:jc w:val="both"/>
        <w:rPr>
          <w:rFonts w:asciiTheme="minorHAnsi" w:hAnsiTheme="minorHAnsi"/>
          <w:sz w:val="14"/>
          <w:szCs w:val="14"/>
        </w:rPr>
      </w:pPr>
      <w:r w:rsidRPr="007B5DE4">
        <w:rPr>
          <w:rFonts w:asciiTheme="minorHAnsi" w:hAnsiTheme="minorHAnsi"/>
          <w:sz w:val="14"/>
          <w:szCs w:val="14"/>
        </w:rPr>
        <w:t>MECAL Ltd shall provide its Services solely in accordance with these terms and conditions.</w:t>
      </w:r>
    </w:p>
    <w:p w14:paraId="30449277" w14:textId="77777777" w:rsidR="00414D1A" w:rsidRPr="007B5DE4" w:rsidRDefault="00414D1A" w:rsidP="00414D1A">
      <w:pPr>
        <w:jc w:val="both"/>
        <w:outlineLvl w:val="0"/>
        <w:rPr>
          <w:rFonts w:asciiTheme="minorHAnsi" w:hAnsiTheme="minorHAnsi"/>
          <w:b/>
          <w:sz w:val="14"/>
          <w:szCs w:val="14"/>
        </w:rPr>
      </w:pPr>
      <w:r w:rsidRPr="007B5DE4">
        <w:rPr>
          <w:rFonts w:asciiTheme="minorHAnsi" w:hAnsiTheme="minorHAnsi"/>
          <w:b/>
          <w:sz w:val="14"/>
          <w:szCs w:val="14"/>
        </w:rPr>
        <w:t>3.  Work</w:t>
      </w:r>
    </w:p>
    <w:p w14:paraId="51B3A4EA" w14:textId="77777777" w:rsidR="00414D1A" w:rsidRPr="007B5DE4" w:rsidRDefault="00414D1A" w:rsidP="00414D1A">
      <w:pPr>
        <w:jc w:val="both"/>
        <w:rPr>
          <w:rFonts w:asciiTheme="minorHAnsi" w:hAnsiTheme="minorHAnsi"/>
          <w:sz w:val="14"/>
          <w:szCs w:val="14"/>
        </w:rPr>
      </w:pPr>
      <w:r w:rsidRPr="007B5DE4">
        <w:rPr>
          <w:rFonts w:asciiTheme="minorHAnsi" w:hAnsiTheme="minorHAnsi"/>
          <w:sz w:val="14"/>
          <w:szCs w:val="14"/>
        </w:rPr>
        <w:t>The Client will set out in writing the Services which it requires</w:t>
      </w:r>
      <w:r w:rsidRPr="007B5DE4">
        <w:rPr>
          <w:rFonts w:asciiTheme="minorHAnsi" w:hAnsiTheme="minorHAnsi"/>
          <w:b/>
          <w:sz w:val="14"/>
          <w:szCs w:val="14"/>
        </w:rPr>
        <w:t xml:space="preserve"> </w:t>
      </w:r>
      <w:r w:rsidRPr="007B5DE4">
        <w:rPr>
          <w:rFonts w:asciiTheme="minorHAnsi" w:hAnsiTheme="minorHAnsi"/>
          <w:sz w:val="14"/>
          <w:szCs w:val="14"/>
        </w:rPr>
        <w:t>MECAL Ltd to provide for the duration of the Contract Period.  MECAL Ltd will confirm in writing that it accepts those instructions or alternatively what Services it will perform in connection with the Client's instructions.  Once MECAL Ltd and the Client have agreed what Services are to be performed any subsequent changes or additions must be agreed by both parties in writing.</w:t>
      </w:r>
    </w:p>
    <w:p w14:paraId="73CA7BFF" w14:textId="68BA69E2" w:rsidR="00414D1A" w:rsidRDefault="00414D1A" w:rsidP="00414D1A">
      <w:pPr>
        <w:jc w:val="both"/>
        <w:outlineLvl w:val="0"/>
        <w:rPr>
          <w:rFonts w:asciiTheme="minorHAnsi" w:hAnsiTheme="minorHAnsi"/>
          <w:b/>
          <w:sz w:val="14"/>
          <w:szCs w:val="14"/>
        </w:rPr>
      </w:pPr>
      <w:r w:rsidRPr="007B5DE4">
        <w:rPr>
          <w:rFonts w:asciiTheme="minorHAnsi" w:hAnsiTheme="minorHAnsi"/>
          <w:b/>
          <w:sz w:val="14"/>
          <w:szCs w:val="14"/>
        </w:rPr>
        <w:t>4. Payment Terms</w:t>
      </w:r>
    </w:p>
    <w:p w14:paraId="1BF292B1" w14:textId="77777777" w:rsidR="00A048DB" w:rsidRPr="00A048DB" w:rsidRDefault="00A048DB" w:rsidP="00A048DB">
      <w:pPr>
        <w:rPr>
          <w:rFonts w:asciiTheme="minorHAnsi" w:hAnsiTheme="minorHAnsi"/>
          <w:sz w:val="14"/>
          <w:szCs w:val="14"/>
        </w:rPr>
      </w:pPr>
      <w:r w:rsidRPr="00A048DB">
        <w:rPr>
          <w:rFonts w:asciiTheme="minorHAnsi" w:hAnsiTheme="minorHAnsi"/>
          <w:sz w:val="14"/>
          <w:szCs w:val="14"/>
        </w:rPr>
        <w:t xml:space="preserve">The Client shall pay MECAL Ltd fees punctually in accordance with these Conditions and in any event not later than 14 days following the relevant invoice date, or in such other manner as may have been agreed in writing between the parties.  Any delay in payment after 30 days shall entitle MECAL Ltd to claim interest in accordance with the Late Payment of Commercial Debt (Interest) Act 1998 ("the Act") for all commercial debts at 8% above the Bank of England base rate prevailing at the time of default. As well as a fixed collection costs calculated on the sums outstanding as set out as follows: £40.00 for £0.00 to £1,000.00, £70.00 for £1,000.00 to £10,000.00, £100.00 for £10,000.00 and above. </w:t>
      </w:r>
    </w:p>
    <w:p w14:paraId="43F23FE1" w14:textId="77777777" w:rsidR="00A048DB" w:rsidRPr="00A048DB" w:rsidRDefault="00A048DB" w:rsidP="00A048DB">
      <w:pPr>
        <w:tabs>
          <w:tab w:val="center" w:pos="4153"/>
          <w:tab w:val="right" w:pos="8306"/>
        </w:tabs>
        <w:rPr>
          <w:rFonts w:asciiTheme="minorHAnsi" w:hAnsiTheme="minorHAnsi"/>
          <w:sz w:val="14"/>
          <w:szCs w:val="14"/>
        </w:rPr>
      </w:pPr>
      <w:proofErr w:type="spellStart"/>
      <w:r w:rsidRPr="00A048DB">
        <w:rPr>
          <w:rFonts w:asciiTheme="minorHAnsi" w:hAnsiTheme="minorHAnsi"/>
          <w:sz w:val="14"/>
          <w:szCs w:val="14"/>
        </w:rPr>
        <w:t>Non payment</w:t>
      </w:r>
      <w:proofErr w:type="spellEnd"/>
      <w:r w:rsidRPr="00A048DB">
        <w:rPr>
          <w:rFonts w:asciiTheme="minorHAnsi" w:hAnsiTheme="minorHAnsi"/>
          <w:sz w:val="14"/>
          <w:szCs w:val="14"/>
        </w:rPr>
        <w:t xml:space="preserve"> of survey or certificate fees will prevent issue of the certificate and/or annual licence disc. It is illegal to operate commercially without these being on board.</w:t>
      </w:r>
    </w:p>
    <w:p w14:paraId="41EBA268" w14:textId="60CB0CE4" w:rsidR="00414D1A" w:rsidRPr="007B5DE4" w:rsidRDefault="00414D1A" w:rsidP="00414D1A">
      <w:pPr>
        <w:jc w:val="both"/>
        <w:rPr>
          <w:rFonts w:asciiTheme="minorHAnsi" w:hAnsiTheme="minorHAnsi"/>
          <w:b/>
          <w:sz w:val="14"/>
          <w:szCs w:val="14"/>
        </w:rPr>
      </w:pPr>
      <w:r w:rsidRPr="007B5DE4">
        <w:rPr>
          <w:rFonts w:asciiTheme="minorHAnsi" w:hAnsiTheme="minorHAnsi"/>
          <w:b/>
          <w:sz w:val="14"/>
          <w:szCs w:val="14"/>
        </w:rPr>
        <w:t>5. Obligations and Responsibilities</w:t>
      </w:r>
    </w:p>
    <w:p w14:paraId="07C25623" w14:textId="77777777" w:rsidR="00414D1A" w:rsidRPr="007B5DE4" w:rsidRDefault="00414D1A" w:rsidP="00414D1A">
      <w:pPr>
        <w:jc w:val="both"/>
        <w:outlineLvl w:val="0"/>
        <w:rPr>
          <w:rFonts w:asciiTheme="minorHAnsi" w:hAnsiTheme="minorHAnsi"/>
          <w:sz w:val="14"/>
          <w:szCs w:val="14"/>
        </w:rPr>
      </w:pPr>
      <w:r w:rsidRPr="007B5DE4">
        <w:rPr>
          <w:rFonts w:asciiTheme="minorHAnsi" w:hAnsiTheme="minorHAnsi"/>
          <w:sz w:val="14"/>
          <w:szCs w:val="14"/>
        </w:rPr>
        <w:t>(a) Client</w:t>
      </w:r>
    </w:p>
    <w:p w14:paraId="456F34D6" w14:textId="77777777" w:rsidR="00414D1A" w:rsidRPr="007B5DE4" w:rsidRDefault="00414D1A" w:rsidP="00414D1A">
      <w:pPr>
        <w:jc w:val="both"/>
        <w:rPr>
          <w:rFonts w:asciiTheme="minorHAnsi" w:hAnsiTheme="minorHAnsi"/>
          <w:sz w:val="14"/>
          <w:szCs w:val="14"/>
        </w:rPr>
      </w:pPr>
      <w:r w:rsidRPr="007B5DE4">
        <w:rPr>
          <w:rFonts w:asciiTheme="minorHAnsi" w:hAnsiTheme="minorHAnsi"/>
          <w:sz w:val="14"/>
          <w:szCs w:val="14"/>
        </w:rPr>
        <w:t>The Client undertakes to ensure that full instructions are given to MECAL Ltd and are provided in sufficient time to enable the required Services to be performed effectively and efficiently and to procure all necessary access for MECAL Ltd to goods, premises, vessels, installations and transport and to ensure that all appropriate safety measures are taken to provide safe and secure working conditions.</w:t>
      </w:r>
    </w:p>
    <w:p w14:paraId="564AD174" w14:textId="77777777" w:rsidR="00414D1A" w:rsidRPr="007B5DE4" w:rsidRDefault="00414D1A" w:rsidP="00414D1A">
      <w:pPr>
        <w:pStyle w:val="BodyText"/>
        <w:rPr>
          <w:rFonts w:asciiTheme="minorHAnsi" w:hAnsiTheme="minorHAnsi"/>
          <w:sz w:val="14"/>
          <w:szCs w:val="14"/>
        </w:rPr>
      </w:pPr>
      <w:r w:rsidRPr="007B5DE4">
        <w:rPr>
          <w:rFonts w:asciiTheme="minorHAnsi" w:hAnsiTheme="minorHAnsi"/>
          <w:b w:val="0"/>
          <w:sz w:val="14"/>
          <w:szCs w:val="14"/>
        </w:rPr>
        <w:t>MECAL Ltd</w:t>
      </w:r>
      <w:r w:rsidRPr="007B5DE4">
        <w:rPr>
          <w:rFonts w:asciiTheme="minorHAnsi" w:hAnsiTheme="minorHAnsi"/>
          <w:sz w:val="14"/>
          <w:szCs w:val="14"/>
        </w:rPr>
        <w:t xml:space="preserve"> shall not be liable for the consequences of late, incomplete, inadequate, inaccurate or ambiguous instructions.</w:t>
      </w:r>
    </w:p>
    <w:p w14:paraId="0F523592" w14:textId="77777777" w:rsidR="00414D1A" w:rsidRPr="007B5DE4" w:rsidRDefault="00414D1A" w:rsidP="00414D1A">
      <w:pPr>
        <w:jc w:val="both"/>
        <w:outlineLvl w:val="0"/>
        <w:rPr>
          <w:rFonts w:asciiTheme="minorHAnsi" w:hAnsiTheme="minorHAnsi"/>
          <w:sz w:val="14"/>
          <w:szCs w:val="14"/>
        </w:rPr>
      </w:pPr>
      <w:r w:rsidRPr="007B5DE4">
        <w:rPr>
          <w:rFonts w:asciiTheme="minorHAnsi" w:hAnsiTheme="minorHAnsi"/>
          <w:sz w:val="14"/>
          <w:szCs w:val="14"/>
        </w:rPr>
        <w:t>(b) MECAL Ltd</w:t>
      </w:r>
    </w:p>
    <w:p w14:paraId="5FDDE121" w14:textId="77777777" w:rsidR="00414D1A" w:rsidRPr="007B5DE4" w:rsidRDefault="00414D1A" w:rsidP="00414D1A">
      <w:pPr>
        <w:jc w:val="both"/>
        <w:rPr>
          <w:rFonts w:asciiTheme="minorHAnsi" w:hAnsiTheme="minorHAnsi"/>
          <w:sz w:val="14"/>
          <w:szCs w:val="14"/>
        </w:rPr>
      </w:pPr>
      <w:r w:rsidRPr="007B5DE4">
        <w:rPr>
          <w:rFonts w:asciiTheme="minorHAnsi" w:hAnsiTheme="minorHAnsi"/>
          <w:sz w:val="14"/>
          <w:szCs w:val="14"/>
        </w:rPr>
        <w:t xml:space="preserve">MECAL Ltd shall use reasonable care and skill in the performance of the Services in accordance with sound marine surveying/consulting practice. </w:t>
      </w:r>
    </w:p>
    <w:p w14:paraId="5E128694" w14:textId="77777777" w:rsidR="00414D1A" w:rsidRPr="007B5DE4" w:rsidRDefault="00414D1A" w:rsidP="00414D1A">
      <w:pPr>
        <w:jc w:val="both"/>
        <w:rPr>
          <w:rFonts w:asciiTheme="minorHAnsi" w:hAnsiTheme="minorHAnsi"/>
          <w:sz w:val="14"/>
          <w:szCs w:val="14"/>
        </w:rPr>
      </w:pPr>
      <w:r w:rsidRPr="007B5DE4">
        <w:rPr>
          <w:rFonts w:asciiTheme="minorHAnsi" w:hAnsiTheme="minorHAnsi"/>
          <w:sz w:val="14"/>
          <w:szCs w:val="14"/>
        </w:rPr>
        <w:t xml:space="preserve"> (c) Reporting</w:t>
      </w:r>
    </w:p>
    <w:p w14:paraId="07C1C292" w14:textId="77777777" w:rsidR="00414D1A" w:rsidRPr="007B5DE4" w:rsidRDefault="00414D1A" w:rsidP="00414D1A">
      <w:pPr>
        <w:jc w:val="both"/>
        <w:rPr>
          <w:rFonts w:asciiTheme="minorHAnsi" w:hAnsiTheme="minorHAnsi"/>
          <w:sz w:val="14"/>
          <w:szCs w:val="14"/>
        </w:rPr>
      </w:pPr>
      <w:r w:rsidRPr="007B5DE4">
        <w:rPr>
          <w:rFonts w:asciiTheme="minorHAnsi" w:hAnsiTheme="minorHAnsi"/>
          <w:sz w:val="14"/>
          <w:szCs w:val="14"/>
        </w:rPr>
        <w:t>MECAL Ltd shall submit a final written Report to the Client following completion of the agreed Services describing MECAL Ltd findings and the condition and/or quality of the object and/or purpose of the assignment, unless otherwise expressly instructed by the Client not to do so.</w:t>
      </w:r>
    </w:p>
    <w:p w14:paraId="2F52169C" w14:textId="77777777" w:rsidR="00414D1A" w:rsidRPr="007B5DE4" w:rsidRDefault="00414D1A" w:rsidP="00414D1A">
      <w:pPr>
        <w:jc w:val="both"/>
        <w:outlineLvl w:val="0"/>
        <w:rPr>
          <w:rFonts w:asciiTheme="minorHAnsi" w:hAnsiTheme="minorHAnsi"/>
          <w:sz w:val="14"/>
          <w:szCs w:val="14"/>
        </w:rPr>
      </w:pPr>
      <w:r w:rsidRPr="007B5DE4">
        <w:rPr>
          <w:rFonts w:asciiTheme="minorHAnsi" w:hAnsiTheme="minorHAnsi"/>
          <w:sz w:val="14"/>
          <w:szCs w:val="14"/>
        </w:rPr>
        <w:t>(d) Confidentiality</w:t>
      </w:r>
    </w:p>
    <w:p w14:paraId="7B3A21A8" w14:textId="77777777" w:rsidR="00414D1A" w:rsidRPr="007B5DE4" w:rsidRDefault="00414D1A" w:rsidP="00414D1A">
      <w:pPr>
        <w:jc w:val="both"/>
        <w:rPr>
          <w:rFonts w:asciiTheme="minorHAnsi" w:hAnsiTheme="minorHAnsi"/>
          <w:sz w:val="14"/>
          <w:szCs w:val="14"/>
        </w:rPr>
      </w:pPr>
      <w:r w:rsidRPr="007B5DE4">
        <w:rPr>
          <w:rFonts w:asciiTheme="minorHAnsi" w:hAnsiTheme="minorHAnsi"/>
          <w:sz w:val="14"/>
          <w:szCs w:val="14"/>
        </w:rPr>
        <w:t>MECAL Ltd undertakes not to disclose any information provided in confidence by the Client to any third party and will not permit access to such information by any third party unless the Client expressly grants permission save where required to do so by an order of a competent court of law.</w:t>
      </w:r>
    </w:p>
    <w:p w14:paraId="002A12B6" w14:textId="77777777" w:rsidR="00414D1A" w:rsidRPr="007B5DE4" w:rsidRDefault="00414D1A" w:rsidP="00414D1A">
      <w:pPr>
        <w:jc w:val="both"/>
        <w:outlineLvl w:val="0"/>
        <w:rPr>
          <w:rFonts w:asciiTheme="minorHAnsi" w:hAnsiTheme="minorHAnsi"/>
          <w:sz w:val="14"/>
          <w:szCs w:val="14"/>
        </w:rPr>
      </w:pPr>
      <w:r w:rsidRPr="007B5DE4">
        <w:rPr>
          <w:rFonts w:asciiTheme="minorHAnsi" w:hAnsiTheme="minorHAnsi"/>
          <w:sz w:val="14"/>
          <w:szCs w:val="14"/>
        </w:rPr>
        <w:t>(e) Property</w:t>
      </w:r>
    </w:p>
    <w:p w14:paraId="691C7A26" w14:textId="77777777" w:rsidR="00414D1A" w:rsidRPr="007B5DE4" w:rsidRDefault="00414D1A" w:rsidP="00414D1A">
      <w:pPr>
        <w:jc w:val="both"/>
        <w:rPr>
          <w:rFonts w:asciiTheme="minorHAnsi" w:hAnsiTheme="minorHAnsi"/>
          <w:sz w:val="14"/>
          <w:szCs w:val="14"/>
        </w:rPr>
      </w:pPr>
      <w:r w:rsidRPr="007B5DE4">
        <w:rPr>
          <w:rFonts w:asciiTheme="minorHAnsi" w:hAnsiTheme="minorHAnsi"/>
          <w:sz w:val="14"/>
          <w:szCs w:val="14"/>
        </w:rPr>
        <w:t>The right of ownership in respect of all original work and records including any information recorded electronically created by MECAL Ltd remains the property of MECAL Ltd.</w:t>
      </w:r>
    </w:p>
    <w:p w14:paraId="04870031" w14:textId="77777777" w:rsidR="00414D1A" w:rsidRPr="007B5DE4" w:rsidRDefault="00414D1A" w:rsidP="00414D1A">
      <w:pPr>
        <w:jc w:val="both"/>
        <w:outlineLvl w:val="0"/>
        <w:rPr>
          <w:rFonts w:asciiTheme="minorHAnsi" w:hAnsiTheme="minorHAnsi"/>
          <w:sz w:val="14"/>
          <w:szCs w:val="14"/>
        </w:rPr>
      </w:pPr>
      <w:r w:rsidRPr="007B5DE4">
        <w:rPr>
          <w:rFonts w:asciiTheme="minorHAnsi" w:hAnsiTheme="minorHAnsi"/>
          <w:sz w:val="14"/>
          <w:szCs w:val="14"/>
        </w:rPr>
        <w:t>(f) Conflict of Interest/Qualification</w:t>
      </w:r>
    </w:p>
    <w:p w14:paraId="4A1F0761" w14:textId="77777777" w:rsidR="00414D1A" w:rsidRPr="007B5DE4" w:rsidRDefault="00414D1A" w:rsidP="00414D1A">
      <w:pPr>
        <w:jc w:val="both"/>
        <w:rPr>
          <w:rFonts w:asciiTheme="minorHAnsi" w:hAnsiTheme="minorHAnsi"/>
          <w:sz w:val="14"/>
          <w:szCs w:val="14"/>
        </w:rPr>
      </w:pPr>
      <w:r w:rsidRPr="007B5DE4">
        <w:rPr>
          <w:rFonts w:asciiTheme="minorHAnsi" w:hAnsiTheme="minorHAnsi"/>
          <w:sz w:val="14"/>
          <w:szCs w:val="14"/>
        </w:rPr>
        <w:t>MECAL Ltd shall promptly notify the Client of any matter including conflict of interest or lack of suitable qualifications and experience, which would render it undesirable for MECAL Ltd to continue its involvement with the appointment.  The Client shall be responsible for payment of MECAL Ltd Fees up to the date of notification.</w:t>
      </w:r>
    </w:p>
    <w:p w14:paraId="236AFB31" w14:textId="77777777" w:rsidR="00414D1A" w:rsidRPr="007B5DE4" w:rsidRDefault="00414D1A" w:rsidP="00414D1A">
      <w:pPr>
        <w:jc w:val="both"/>
        <w:outlineLvl w:val="0"/>
        <w:rPr>
          <w:rFonts w:asciiTheme="minorHAnsi" w:hAnsiTheme="minorHAnsi"/>
          <w:b/>
          <w:sz w:val="14"/>
          <w:szCs w:val="14"/>
        </w:rPr>
      </w:pPr>
      <w:r w:rsidRPr="007B5DE4">
        <w:rPr>
          <w:rFonts w:asciiTheme="minorHAnsi" w:hAnsiTheme="minorHAnsi"/>
          <w:b/>
          <w:sz w:val="14"/>
          <w:szCs w:val="14"/>
        </w:rPr>
        <w:t>6. Liability</w:t>
      </w:r>
    </w:p>
    <w:p w14:paraId="5A33504E" w14:textId="77777777" w:rsidR="00414D1A" w:rsidRPr="007B5DE4" w:rsidRDefault="00414D1A" w:rsidP="00414D1A">
      <w:pPr>
        <w:numPr>
          <w:ilvl w:val="0"/>
          <w:numId w:val="14"/>
        </w:numPr>
        <w:jc w:val="both"/>
        <w:rPr>
          <w:rFonts w:asciiTheme="minorHAnsi" w:hAnsiTheme="minorHAnsi"/>
          <w:sz w:val="14"/>
          <w:szCs w:val="14"/>
        </w:rPr>
      </w:pPr>
      <w:r w:rsidRPr="007B5DE4">
        <w:rPr>
          <w:rFonts w:asciiTheme="minorHAnsi" w:hAnsiTheme="minorHAnsi"/>
          <w:sz w:val="14"/>
          <w:szCs w:val="14"/>
        </w:rPr>
        <w:t xml:space="preserve">Without prejudice to Clause 7, MECAL Ltd shall be under no liability whatsoever to the Client for any loss, damage, delay or expense of whatsoever nature, whether direct or indirect and howsoever arising </w:t>
      </w:r>
      <w:r w:rsidRPr="007B5DE4">
        <w:rPr>
          <w:rFonts w:asciiTheme="minorHAnsi" w:hAnsiTheme="minorHAnsi"/>
          <w:b/>
          <w:sz w:val="14"/>
          <w:szCs w:val="14"/>
        </w:rPr>
        <w:t>UNLESS</w:t>
      </w:r>
      <w:r w:rsidRPr="007B5DE4">
        <w:rPr>
          <w:rFonts w:asciiTheme="minorHAnsi" w:hAnsiTheme="minorHAnsi"/>
          <w:sz w:val="14"/>
          <w:szCs w:val="14"/>
        </w:rPr>
        <w:t xml:space="preserve"> same is proved to have resulted solely from the negligence, gross negligence or wilful default of MECAL Ltd or any of its employees or agents or authorised sub-contractors , </w:t>
      </w:r>
    </w:p>
    <w:p w14:paraId="7D9CA171" w14:textId="77777777" w:rsidR="00414D1A" w:rsidRPr="007B5DE4" w:rsidRDefault="00414D1A" w:rsidP="00414D1A">
      <w:pPr>
        <w:numPr>
          <w:ilvl w:val="0"/>
          <w:numId w:val="14"/>
        </w:numPr>
        <w:jc w:val="both"/>
        <w:rPr>
          <w:rFonts w:asciiTheme="minorHAnsi" w:hAnsiTheme="minorHAnsi"/>
          <w:sz w:val="14"/>
          <w:szCs w:val="14"/>
        </w:rPr>
      </w:pPr>
      <w:r w:rsidRPr="007B5DE4">
        <w:rPr>
          <w:rFonts w:asciiTheme="minorHAnsi" w:hAnsiTheme="minorHAnsi"/>
          <w:sz w:val="14"/>
          <w:szCs w:val="14"/>
        </w:rPr>
        <w:t>In the event that the Client proves that the loss, damage, delay or expense was caused by the negligence, gross negligence or wilful default of MECAL Ltd aforesaid, then, save where loss, damage, delay or expense has resulted from MECAL Ltd personal act or omission committed with the intent to cause same or recklessly and with knowledge that such loss, damage, delay or expense would probably result, the MECAL Ltd liability for each incident or series of incidents giving rise to a claim or claims shall never exceed a sum calculated on the basis of ten times MECAL Ltd charges or £125,000 whichever is the greater.</w:t>
      </w:r>
    </w:p>
    <w:p w14:paraId="7CEA5579" w14:textId="77777777" w:rsidR="00414D1A" w:rsidRPr="007B5DE4" w:rsidRDefault="00414D1A" w:rsidP="00414D1A">
      <w:pPr>
        <w:ind w:left="720" w:hanging="720"/>
        <w:jc w:val="both"/>
        <w:rPr>
          <w:rFonts w:asciiTheme="minorHAnsi" w:hAnsiTheme="minorHAnsi"/>
          <w:sz w:val="14"/>
          <w:szCs w:val="14"/>
        </w:rPr>
      </w:pPr>
      <w:r w:rsidRPr="007B5DE4">
        <w:rPr>
          <w:rFonts w:asciiTheme="minorHAnsi" w:hAnsiTheme="minorHAnsi"/>
          <w:sz w:val="14"/>
          <w:szCs w:val="14"/>
        </w:rPr>
        <w:tab/>
        <w:t>MECAL Ltd shall not be liable for loss of or damage to equipment and other items placed at its disposal by or on behalf of the Client however such loss or damage occurs.</w:t>
      </w:r>
    </w:p>
    <w:p w14:paraId="44DDF2AD" w14:textId="77777777" w:rsidR="00414D1A" w:rsidRPr="007B5DE4" w:rsidRDefault="00414D1A" w:rsidP="00414D1A">
      <w:pPr>
        <w:jc w:val="both"/>
        <w:outlineLvl w:val="0"/>
        <w:rPr>
          <w:rFonts w:asciiTheme="minorHAnsi" w:hAnsiTheme="minorHAnsi"/>
          <w:b/>
          <w:sz w:val="14"/>
          <w:szCs w:val="14"/>
        </w:rPr>
      </w:pPr>
      <w:r w:rsidRPr="007B5DE4">
        <w:rPr>
          <w:rFonts w:asciiTheme="minorHAnsi" w:hAnsiTheme="minorHAnsi"/>
          <w:b/>
          <w:sz w:val="14"/>
          <w:szCs w:val="14"/>
        </w:rPr>
        <w:t>7. Indemnity</w:t>
      </w:r>
    </w:p>
    <w:p w14:paraId="11B3AA19" w14:textId="77777777" w:rsidR="00414D1A" w:rsidRPr="007B5DE4" w:rsidRDefault="00414D1A" w:rsidP="00414D1A">
      <w:pPr>
        <w:jc w:val="both"/>
        <w:rPr>
          <w:rFonts w:asciiTheme="minorHAnsi" w:hAnsiTheme="minorHAnsi"/>
          <w:sz w:val="14"/>
          <w:szCs w:val="14"/>
        </w:rPr>
      </w:pPr>
      <w:r w:rsidRPr="007B5DE4">
        <w:rPr>
          <w:rFonts w:asciiTheme="minorHAnsi" w:hAnsiTheme="minorHAnsi"/>
          <w:sz w:val="14"/>
          <w:szCs w:val="14"/>
        </w:rPr>
        <w:t>Except to the extent and solely for the amount therein set out that MECAL Ltd would be liable under Clause 6, the Client hereby undertakes to keep MECAL Ltd and its employees, agents and authorised sub-contractors indemnified and to hold them harmless against all actions, proceedings, claims, demands or liabilities whatsoever or howsoever arising which may be brought against them or incurred or suffered by them, and against and in respect of all costs, loss, damages and expenses (including legal costs and expenses on a full indemnity basis) which MECAL Ltd may suffer or incur (either directly or indirectly) in the course of the Services under these Conditions.</w:t>
      </w:r>
    </w:p>
    <w:p w14:paraId="34912CFE" w14:textId="77777777" w:rsidR="00414D1A" w:rsidRPr="007B5DE4" w:rsidRDefault="00414D1A" w:rsidP="00414D1A">
      <w:pPr>
        <w:jc w:val="both"/>
        <w:outlineLvl w:val="0"/>
        <w:rPr>
          <w:rFonts w:asciiTheme="minorHAnsi" w:hAnsiTheme="minorHAnsi"/>
          <w:b/>
          <w:sz w:val="14"/>
          <w:szCs w:val="14"/>
        </w:rPr>
      </w:pPr>
      <w:r w:rsidRPr="007B5DE4">
        <w:rPr>
          <w:rFonts w:asciiTheme="minorHAnsi" w:hAnsiTheme="minorHAnsi"/>
          <w:b/>
          <w:sz w:val="14"/>
          <w:szCs w:val="14"/>
        </w:rPr>
        <w:t>8. Force Majeure</w:t>
      </w:r>
    </w:p>
    <w:p w14:paraId="4077D0AF" w14:textId="77777777" w:rsidR="00414D1A" w:rsidRPr="007B5DE4" w:rsidRDefault="00414D1A" w:rsidP="00414D1A">
      <w:pPr>
        <w:jc w:val="both"/>
        <w:rPr>
          <w:rFonts w:asciiTheme="minorHAnsi" w:hAnsiTheme="minorHAnsi"/>
          <w:sz w:val="14"/>
          <w:szCs w:val="14"/>
        </w:rPr>
      </w:pPr>
      <w:r w:rsidRPr="007B5DE4">
        <w:rPr>
          <w:rFonts w:asciiTheme="minorHAnsi" w:hAnsiTheme="minorHAnsi"/>
          <w:sz w:val="14"/>
          <w:szCs w:val="14"/>
        </w:rPr>
        <w:t>Neither MECAL Ltd nor the Client shall, except as otherwise provided in these Conditions, be responsible for any loss, damage, delay or failure in performance hereunder arising or resulting from act of God, act of war, seizure under legal process, quarantine restrictions, strikes, boycotts, lockouts, riots, civil commotions and arrest or restraint of princes, rulers or people.</w:t>
      </w:r>
    </w:p>
    <w:p w14:paraId="4F8D9D32" w14:textId="77777777" w:rsidR="00414D1A" w:rsidRPr="007B5DE4" w:rsidRDefault="00414D1A" w:rsidP="00414D1A">
      <w:pPr>
        <w:jc w:val="both"/>
        <w:outlineLvl w:val="0"/>
        <w:rPr>
          <w:rFonts w:asciiTheme="minorHAnsi" w:hAnsiTheme="minorHAnsi"/>
          <w:b/>
          <w:sz w:val="14"/>
          <w:szCs w:val="14"/>
        </w:rPr>
      </w:pPr>
      <w:r w:rsidRPr="007B5DE4">
        <w:rPr>
          <w:rFonts w:asciiTheme="minorHAnsi" w:hAnsiTheme="minorHAnsi"/>
          <w:b/>
          <w:sz w:val="14"/>
          <w:szCs w:val="14"/>
        </w:rPr>
        <w:t>9. Insurance</w:t>
      </w:r>
    </w:p>
    <w:p w14:paraId="06D455EB" w14:textId="77777777" w:rsidR="00414D1A" w:rsidRPr="007B5DE4" w:rsidRDefault="00414D1A" w:rsidP="00414D1A">
      <w:pPr>
        <w:jc w:val="both"/>
        <w:rPr>
          <w:rFonts w:asciiTheme="minorHAnsi" w:hAnsiTheme="minorHAnsi"/>
          <w:i/>
          <w:sz w:val="14"/>
          <w:szCs w:val="14"/>
        </w:rPr>
      </w:pPr>
      <w:r w:rsidRPr="007B5DE4">
        <w:rPr>
          <w:rFonts w:asciiTheme="minorHAnsi" w:hAnsiTheme="minorHAnsi"/>
          <w:sz w:val="14"/>
          <w:szCs w:val="14"/>
        </w:rPr>
        <w:t xml:space="preserve">MECAL Ltd shall </w:t>
      </w:r>
      <w:proofErr w:type="gramStart"/>
      <w:r w:rsidRPr="007B5DE4">
        <w:rPr>
          <w:rFonts w:asciiTheme="minorHAnsi" w:hAnsiTheme="minorHAnsi"/>
          <w:sz w:val="14"/>
          <w:szCs w:val="14"/>
        </w:rPr>
        <w:t>effect</w:t>
      </w:r>
      <w:proofErr w:type="gramEnd"/>
      <w:r w:rsidRPr="007B5DE4">
        <w:rPr>
          <w:rFonts w:asciiTheme="minorHAnsi" w:hAnsiTheme="minorHAnsi"/>
          <w:sz w:val="14"/>
          <w:szCs w:val="14"/>
        </w:rPr>
        <w:t xml:space="preserve"> and maintain, at no cost to the Client, Professional Liability Insurance for such loss and damage for which MECAL Ltd may be held liable to the Client under these terms and conditions. </w:t>
      </w:r>
    </w:p>
    <w:p w14:paraId="1AF0C82E" w14:textId="77777777" w:rsidR="00414D1A" w:rsidRPr="007B5DE4" w:rsidRDefault="00414D1A" w:rsidP="00414D1A">
      <w:pPr>
        <w:jc w:val="both"/>
        <w:outlineLvl w:val="0"/>
        <w:rPr>
          <w:rFonts w:asciiTheme="minorHAnsi" w:hAnsiTheme="minorHAnsi"/>
          <w:b/>
          <w:sz w:val="14"/>
          <w:szCs w:val="14"/>
        </w:rPr>
      </w:pPr>
      <w:r w:rsidRPr="007B5DE4">
        <w:rPr>
          <w:rFonts w:asciiTheme="minorHAnsi" w:hAnsiTheme="minorHAnsi"/>
          <w:b/>
          <w:sz w:val="14"/>
          <w:szCs w:val="14"/>
        </w:rPr>
        <w:t xml:space="preserve">10. </w:t>
      </w:r>
      <w:r w:rsidRPr="007B5DE4">
        <w:rPr>
          <w:rFonts w:asciiTheme="minorHAnsi" w:hAnsiTheme="minorHAnsi"/>
          <w:sz w:val="14"/>
          <w:szCs w:val="14"/>
        </w:rPr>
        <w:t xml:space="preserve">MECAL Ltd </w:t>
      </w:r>
      <w:r w:rsidRPr="007B5DE4">
        <w:rPr>
          <w:rFonts w:asciiTheme="minorHAnsi" w:hAnsiTheme="minorHAnsi"/>
          <w:b/>
          <w:sz w:val="14"/>
          <w:szCs w:val="14"/>
        </w:rPr>
        <w:t>Right to Sub-contract</w:t>
      </w:r>
    </w:p>
    <w:p w14:paraId="223C3BD8" w14:textId="77777777" w:rsidR="00414D1A" w:rsidRPr="007B5DE4" w:rsidRDefault="00414D1A" w:rsidP="00414D1A">
      <w:pPr>
        <w:jc w:val="both"/>
        <w:rPr>
          <w:rFonts w:asciiTheme="minorHAnsi" w:hAnsiTheme="minorHAnsi"/>
          <w:sz w:val="14"/>
          <w:szCs w:val="14"/>
        </w:rPr>
      </w:pPr>
      <w:r w:rsidRPr="007B5DE4">
        <w:rPr>
          <w:rFonts w:asciiTheme="minorHAnsi" w:hAnsiTheme="minorHAnsi"/>
          <w:sz w:val="14"/>
          <w:szCs w:val="14"/>
        </w:rPr>
        <w:t>MECAL Ltd shall have the right to sub-contract any of the Services provided under the Conditions, subject to the Client’s right to object on reasonable grounds.  In the event of such a sub-contract MECAL Ltd shall remain fully liable for the due performance of its obligations under these Conditions.</w:t>
      </w:r>
    </w:p>
    <w:p w14:paraId="7BD08A9B" w14:textId="77777777" w:rsidR="00414D1A" w:rsidRPr="007B5DE4" w:rsidRDefault="00414D1A" w:rsidP="00414D1A">
      <w:pPr>
        <w:jc w:val="both"/>
        <w:rPr>
          <w:rFonts w:asciiTheme="minorHAnsi" w:hAnsiTheme="minorHAnsi"/>
          <w:b/>
          <w:sz w:val="14"/>
          <w:szCs w:val="14"/>
        </w:rPr>
      </w:pPr>
      <w:r w:rsidRPr="007B5DE4">
        <w:rPr>
          <w:rFonts w:asciiTheme="minorHAnsi" w:hAnsiTheme="minorHAnsi"/>
          <w:b/>
          <w:sz w:val="14"/>
          <w:szCs w:val="14"/>
        </w:rPr>
        <w:t>11.Termination</w:t>
      </w:r>
    </w:p>
    <w:p w14:paraId="0A6264E8" w14:textId="77777777" w:rsidR="00414D1A" w:rsidRPr="007B5DE4" w:rsidRDefault="00414D1A" w:rsidP="00414D1A">
      <w:pPr>
        <w:jc w:val="both"/>
        <w:rPr>
          <w:rFonts w:asciiTheme="minorHAnsi" w:hAnsiTheme="minorHAnsi"/>
          <w:sz w:val="14"/>
          <w:szCs w:val="14"/>
        </w:rPr>
      </w:pPr>
      <w:r w:rsidRPr="007B5DE4">
        <w:rPr>
          <w:rFonts w:asciiTheme="minorHAnsi" w:hAnsiTheme="minorHAnsi"/>
          <w:sz w:val="14"/>
          <w:szCs w:val="14"/>
        </w:rPr>
        <w:t>MECAL Ltd shall have the right to terminate the contract by giving the Client two (2) weeks’ notice in writing and request that the Client transfers his vessel or vessels to another certifying authority.</w:t>
      </w:r>
    </w:p>
    <w:p w14:paraId="7BC5D0D9" w14:textId="77777777" w:rsidR="00414D1A" w:rsidRPr="007B5DE4" w:rsidRDefault="00414D1A" w:rsidP="00414D1A">
      <w:pPr>
        <w:jc w:val="both"/>
        <w:outlineLvl w:val="0"/>
        <w:rPr>
          <w:rFonts w:asciiTheme="minorHAnsi" w:hAnsiTheme="minorHAnsi"/>
          <w:b/>
          <w:sz w:val="14"/>
          <w:szCs w:val="14"/>
        </w:rPr>
      </w:pPr>
      <w:r w:rsidRPr="007B5DE4">
        <w:rPr>
          <w:rFonts w:asciiTheme="minorHAnsi" w:hAnsiTheme="minorHAnsi"/>
          <w:b/>
          <w:sz w:val="14"/>
          <w:szCs w:val="14"/>
        </w:rPr>
        <w:t>12. Time Bar</w:t>
      </w:r>
    </w:p>
    <w:p w14:paraId="6EEA1A5A" w14:textId="77777777" w:rsidR="00414D1A" w:rsidRPr="007B5DE4" w:rsidRDefault="00414D1A" w:rsidP="00414D1A">
      <w:pPr>
        <w:jc w:val="both"/>
        <w:rPr>
          <w:rFonts w:asciiTheme="minorHAnsi" w:hAnsiTheme="minorHAnsi"/>
          <w:sz w:val="14"/>
          <w:szCs w:val="14"/>
        </w:rPr>
      </w:pPr>
      <w:r w:rsidRPr="007B5DE4">
        <w:rPr>
          <w:rFonts w:asciiTheme="minorHAnsi" w:hAnsiTheme="minorHAnsi"/>
          <w:sz w:val="14"/>
          <w:szCs w:val="14"/>
        </w:rPr>
        <w:t>Any claims against MECAL Ltd by the Client shall be deemed to be waived and time barred absolutely upon the expiry of one year from the submission date of the Report to the Client.</w:t>
      </w:r>
    </w:p>
    <w:p w14:paraId="2601E2E9" w14:textId="77777777" w:rsidR="00414D1A" w:rsidRPr="007B5DE4" w:rsidRDefault="00414D1A" w:rsidP="00414D1A">
      <w:pPr>
        <w:jc w:val="both"/>
        <w:outlineLvl w:val="0"/>
        <w:rPr>
          <w:rFonts w:asciiTheme="minorHAnsi" w:hAnsiTheme="minorHAnsi"/>
          <w:b/>
          <w:sz w:val="14"/>
          <w:szCs w:val="14"/>
        </w:rPr>
      </w:pPr>
      <w:r w:rsidRPr="007B5DE4">
        <w:rPr>
          <w:rFonts w:asciiTheme="minorHAnsi" w:hAnsiTheme="minorHAnsi"/>
          <w:b/>
          <w:sz w:val="14"/>
          <w:szCs w:val="14"/>
        </w:rPr>
        <w:t>13. Jurisdiction and Law</w:t>
      </w:r>
    </w:p>
    <w:p w14:paraId="6A539ED2" w14:textId="42544DDA" w:rsidR="002633C7" w:rsidRPr="007B5DE4" w:rsidRDefault="00414D1A" w:rsidP="00A048DB">
      <w:pPr>
        <w:jc w:val="both"/>
        <w:rPr>
          <w:rFonts w:asciiTheme="minorHAnsi" w:hAnsiTheme="minorHAnsi"/>
          <w:sz w:val="16"/>
          <w:szCs w:val="16"/>
        </w:rPr>
      </w:pPr>
      <w:r w:rsidRPr="007B5DE4">
        <w:rPr>
          <w:rFonts w:asciiTheme="minorHAnsi" w:hAnsiTheme="minorHAnsi"/>
          <w:sz w:val="14"/>
          <w:szCs w:val="14"/>
        </w:rPr>
        <w:t>These Conditions shall be governed by and construed in accordance with the laws of England and Wales and any dispute shall be subject to the exclusive jurisdiction of the English Courts.</w:t>
      </w:r>
    </w:p>
    <w:sectPr w:rsidR="002633C7" w:rsidRPr="007B5DE4" w:rsidSect="00A048DB">
      <w:footerReference w:type="default" r:id="rId13"/>
      <w:footerReference w:type="first" r:id="rId14"/>
      <w:pgSz w:w="11907" w:h="16840" w:code="9"/>
      <w:pgMar w:top="851" w:right="850" w:bottom="1134" w:left="1080" w:header="794" w:footer="8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05DE" w14:textId="77777777" w:rsidR="002856AA" w:rsidRDefault="002856AA">
      <w:r>
        <w:separator/>
      </w:r>
    </w:p>
  </w:endnote>
  <w:endnote w:type="continuationSeparator" w:id="0">
    <w:p w14:paraId="36BCDA48" w14:textId="77777777" w:rsidR="002856AA" w:rsidRDefault="0028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95CB" w14:textId="5563480C" w:rsidR="002856AA" w:rsidRPr="002856AA" w:rsidRDefault="002856AA">
    <w:pPr>
      <w:pStyle w:val="Footer"/>
      <w:jc w:val="right"/>
      <w:rPr>
        <w:rFonts w:asciiTheme="minorHAnsi" w:hAnsiTheme="minorHAnsi"/>
        <w:sz w:val="16"/>
        <w:szCs w:val="16"/>
      </w:rPr>
    </w:pPr>
    <w:r w:rsidRPr="002856AA">
      <w:rPr>
        <w:rFonts w:asciiTheme="minorHAnsi" w:hAnsiTheme="minorHAnsi"/>
        <w:sz w:val="16"/>
        <w:szCs w:val="16"/>
      </w:rPr>
      <w:t>QMF0</w:t>
    </w:r>
    <w:r w:rsidR="00CF3101">
      <w:rPr>
        <w:rFonts w:asciiTheme="minorHAnsi" w:hAnsiTheme="minorHAnsi"/>
        <w:sz w:val="16"/>
        <w:szCs w:val="16"/>
      </w:rPr>
      <w:t>2</w:t>
    </w:r>
    <w:r w:rsidR="005D2408">
      <w:rPr>
        <w:rFonts w:asciiTheme="minorHAnsi" w:hAnsiTheme="minorHAnsi"/>
        <w:sz w:val="16"/>
        <w:szCs w:val="16"/>
      </w:rPr>
      <w:t>m</w:t>
    </w:r>
    <w:r w:rsidRPr="002856AA">
      <w:rPr>
        <w:rFonts w:asciiTheme="minorHAnsi" w:hAnsiTheme="minorHAnsi"/>
        <w:sz w:val="16"/>
        <w:szCs w:val="16"/>
      </w:rPr>
      <w:t xml:space="preserve"> 0</w:t>
    </w:r>
    <w:r w:rsidR="00A048DB">
      <w:rPr>
        <w:rFonts w:asciiTheme="minorHAnsi" w:hAnsiTheme="minorHAnsi"/>
        <w:sz w:val="16"/>
        <w:szCs w:val="16"/>
      </w:rPr>
      <w:t>1</w:t>
    </w:r>
    <w:r w:rsidR="008A7257">
      <w:rPr>
        <w:rFonts w:asciiTheme="minorHAnsi" w:hAnsiTheme="minorHAnsi"/>
        <w:sz w:val="16"/>
        <w:szCs w:val="16"/>
      </w:rPr>
      <w:t>2</w:t>
    </w:r>
    <w:r w:rsidRPr="002856AA">
      <w:rPr>
        <w:rFonts w:asciiTheme="minorHAnsi" w:hAnsiTheme="minorHAnsi"/>
        <w:sz w:val="16"/>
        <w:szCs w:val="16"/>
      </w:rPr>
      <w:t xml:space="preserve"> </w:t>
    </w:r>
    <w:r w:rsidR="008A7257">
      <w:rPr>
        <w:rFonts w:asciiTheme="minorHAnsi" w:hAnsiTheme="minorHAnsi"/>
        <w:sz w:val="16"/>
        <w:szCs w:val="16"/>
      </w:rPr>
      <w:t>July 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DBE7" w14:textId="507A5AC5" w:rsidR="002856AA" w:rsidRPr="002856AA" w:rsidRDefault="002856AA" w:rsidP="00414D1A">
    <w:pPr>
      <w:pStyle w:val="Footer"/>
      <w:jc w:val="right"/>
      <w:rPr>
        <w:rFonts w:asciiTheme="minorHAnsi" w:hAnsiTheme="minorHAnsi"/>
        <w:sz w:val="16"/>
        <w:szCs w:val="16"/>
      </w:rPr>
    </w:pPr>
    <w:r w:rsidRPr="002856AA">
      <w:rPr>
        <w:rFonts w:asciiTheme="minorHAnsi" w:hAnsiTheme="minorHAnsi"/>
        <w:sz w:val="16"/>
        <w:szCs w:val="16"/>
      </w:rPr>
      <w:t>QMF0</w:t>
    </w:r>
    <w:r w:rsidR="00CF3101">
      <w:rPr>
        <w:rFonts w:asciiTheme="minorHAnsi" w:hAnsiTheme="minorHAnsi"/>
        <w:sz w:val="16"/>
        <w:szCs w:val="16"/>
      </w:rPr>
      <w:t>2</w:t>
    </w:r>
    <w:r w:rsidR="005D2408">
      <w:rPr>
        <w:rFonts w:asciiTheme="minorHAnsi" w:hAnsiTheme="minorHAnsi"/>
        <w:sz w:val="16"/>
        <w:szCs w:val="16"/>
      </w:rPr>
      <w:t>m</w:t>
    </w:r>
    <w:r w:rsidRPr="002856AA">
      <w:rPr>
        <w:rFonts w:asciiTheme="minorHAnsi" w:hAnsiTheme="minorHAnsi"/>
        <w:sz w:val="16"/>
        <w:szCs w:val="16"/>
      </w:rPr>
      <w:t xml:space="preserve"> </w:t>
    </w:r>
    <w:proofErr w:type="spellStart"/>
    <w:r w:rsidRPr="002856AA">
      <w:rPr>
        <w:rFonts w:asciiTheme="minorHAnsi" w:hAnsiTheme="minorHAnsi"/>
        <w:sz w:val="16"/>
        <w:szCs w:val="16"/>
      </w:rPr>
      <w:t>Iss</w:t>
    </w:r>
    <w:proofErr w:type="spellEnd"/>
    <w:r w:rsidRPr="002856AA">
      <w:rPr>
        <w:rFonts w:asciiTheme="minorHAnsi" w:hAnsiTheme="minorHAnsi"/>
        <w:sz w:val="16"/>
        <w:szCs w:val="16"/>
      </w:rPr>
      <w:t xml:space="preserve"> 0</w:t>
    </w:r>
    <w:r w:rsidR="00A048DB">
      <w:rPr>
        <w:rFonts w:asciiTheme="minorHAnsi" w:hAnsiTheme="minorHAnsi"/>
        <w:sz w:val="16"/>
        <w:szCs w:val="16"/>
      </w:rPr>
      <w:t>1</w:t>
    </w:r>
    <w:r w:rsidR="008A7257">
      <w:rPr>
        <w:rFonts w:asciiTheme="minorHAnsi" w:hAnsiTheme="minorHAnsi"/>
        <w:sz w:val="16"/>
        <w:szCs w:val="16"/>
      </w:rPr>
      <w:t>2</w:t>
    </w:r>
    <w:r w:rsidR="00CF3101">
      <w:rPr>
        <w:rFonts w:asciiTheme="minorHAnsi" w:hAnsiTheme="minorHAnsi"/>
        <w:sz w:val="16"/>
        <w:szCs w:val="16"/>
      </w:rPr>
      <w:t xml:space="preserve"> </w:t>
    </w:r>
    <w:r w:rsidR="008A7257">
      <w:rPr>
        <w:rFonts w:asciiTheme="minorHAnsi" w:hAnsiTheme="minorHAnsi"/>
        <w:sz w:val="16"/>
        <w:szCs w:val="16"/>
      </w:rPr>
      <w:t>Jul 22</w:t>
    </w:r>
  </w:p>
  <w:p w14:paraId="49CC15D2" w14:textId="77777777" w:rsidR="002856AA" w:rsidRPr="002856AA" w:rsidRDefault="002856AA" w:rsidP="00414D1A">
    <w:pPr>
      <w:pStyle w:val="Foot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E54D" w14:textId="77777777" w:rsidR="002856AA" w:rsidRPr="00243969" w:rsidRDefault="002856AA" w:rsidP="000801EF">
    <w:pPr>
      <w:pStyle w:val="Footer"/>
      <w:jc w:val="right"/>
      <w:rPr>
        <w:sz w:val="16"/>
        <w:szCs w:val="16"/>
      </w:rPr>
    </w:pPr>
    <w:r w:rsidRPr="00243969">
      <w:rPr>
        <w:sz w:val="16"/>
        <w:szCs w:val="16"/>
      </w:rPr>
      <w:t>QM7 07a 005 Jul 12</w:t>
    </w:r>
  </w:p>
  <w:p w14:paraId="439D994F" w14:textId="77777777" w:rsidR="002856AA" w:rsidRDefault="002856AA">
    <w:pPr>
      <w:pStyle w:val="Footer"/>
    </w:pPr>
  </w:p>
  <w:p w14:paraId="100F397A" w14:textId="77777777" w:rsidR="002856AA" w:rsidRDefault="0028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72B5" w14:textId="77777777" w:rsidR="002856AA" w:rsidRDefault="002856AA">
      <w:r>
        <w:separator/>
      </w:r>
    </w:p>
  </w:footnote>
  <w:footnote w:type="continuationSeparator" w:id="0">
    <w:p w14:paraId="321B54CE" w14:textId="77777777" w:rsidR="002856AA" w:rsidRDefault="00285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E09"/>
    <w:multiLevelType w:val="hybridMultilevel"/>
    <w:tmpl w:val="34481CA6"/>
    <w:lvl w:ilvl="0" w:tplc="D55472D8">
      <w:start w:val="2"/>
      <w:numFmt w:val="upperLetter"/>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091F1BCF"/>
    <w:multiLevelType w:val="hybridMultilevel"/>
    <w:tmpl w:val="2E54C3C0"/>
    <w:lvl w:ilvl="0" w:tplc="1F9AC37E">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A8E12FF"/>
    <w:multiLevelType w:val="hybridMultilevel"/>
    <w:tmpl w:val="2C761E26"/>
    <w:lvl w:ilvl="0" w:tplc="39582CF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2A69"/>
    <w:multiLevelType w:val="hybridMultilevel"/>
    <w:tmpl w:val="0BE83BC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6024C5F"/>
    <w:multiLevelType w:val="hybridMultilevel"/>
    <w:tmpl w:val="82B871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B94625"/>
    <w:multiLevelType w:val="singleLevel"/>
    <w:tmpl w:val="712057DC"/>
    <w:lvl w:ilvl="0">
      <w:start w:val="1"/>
      <w:numFmt w:val="lowerLetter"/>
      <w:lvlText w:val="(%1)"/>
      <w:lvlJc w:val="left"/>
      <w:pPr>
        <w:tabs>
          <w:tab w:val="num" w:pos="720"/>
        </w:tabs>
        <w:ind w:left="720" w:hanging="720"/>
      </w:pPr>
      <w:rPr>
        <w:rFonts w:hint="default"/>
      </w:rPr>
    </w:lvl>
  </w:abstractNum>
  <w:abstractNum w:abstractNumId="6" w15:restartNumberingAfterBreak="0">
    <w:nsid w:val="3045738E"/>
    <w:multiLevelType w:val="hybridMultilevel"/>
    <w:tmpl w:val="DC04024E"/>
    <w:lvl w:ilvl="0" w:tplc="03B0E6A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054D0"/>
    <w:multiLevelType w:val="singleLevel"/>
    <w:tmpl w:val="F808FD08"/>
    <w:lvl w:ilvl="0">
      <w:start w:val="1"/>
      <w:numFmt w:val="decimal"/>
      <w:lvlText w:val="%1."/>
      <w:lvlJc w:val="left"/>
      <w:pPr>
        <w:tabs>
          <w:tab w:val="num" w:pos="1260"/>
        </w:tabs>
        <w:ind w:left="1260" w:hanging="540"/>
      </w:pPr>
      <w:rPr>
        <w:rFonts w:hint="default"/>
      </w:rPr>
    </w:lvl>
  </w:abstractNum>
  <w:abstractNum w:abstractNumId="8" w15:restartNumberingAfterBreak="0">
    <w:nsid w:val="59F85683"/>
    <w:multiLevelType w:val="hybridMultilevel"/>
    <w:tmpl w:val="C9B853A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C455DB"/>
    <w:multiLevelType w:val="hybridMultilevel"/>
    <w:tmpl w:val="74E64042"/>
    <w:lvl w:ilvl="0" w:tplc="F5402B60">
      <w:start w:val="5"/>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0" w15:restartNumberingAfterBreak="0">
    <w:nsid w:val="6F1C500B"/>
    <w:multiLevelType w:val="hybridMultilevel"/>
    <w:tmpl w:val="86724770"/>
    <w:lvl w:ilvl="0" w:tplc="2FE0F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334217"/>
    <w:multiLevelType w:val="singleLevel"/>
    <w:tmpl w:val="5F8E31DE"/>
    <w:lvl w:ilvl="0">
      <w:numFmt w:val="bullet"/>
      <w:lvlText w:val="-"/>
      <w:lvlJc w:val="left"/>
      <w:pPr>
        <w:tabs>
          <w:tab w:val="num" w:pos="360"/>
        </w:tabs>
        <w:ind w:left="360" w:hanging="360"/>
      </w:pPr>
      <w:rPr>
        <w:rFonts w:hint="default"/>
      </w:rPr>
    </w:lvl>
  </w:abstractNum>
  <w:abstractNum w:abstractNumId="12" w15:restartNumberingAfterBreak="0">
    <w:nsid w:val="7676505D"/>
    <w:multiLevelType w:val="hybridMultilevel"/>
    <w:tmpl w:val="C09CBBAC"/>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2213495">
    <w:abstractNumId w:val="6"/>
  </w:num>
  <w:num w:numId="2" w16cid:durableId="689382393">
    <w:abstractNumId w:val="11"/>
  </w:num>
  <w:num w:numId="3" w16cid:durableId="774521592">
    <w:abstractNumId w:val="9"/>
  </w:num>
  <w:num w:numId="4" w16cid:durableId="1226994657">
    <w:abstractNumId w:val="8"/>
  </w:num>
  <w:num w:numId="5" w16cid:durableId="1175151960">
    <w:abstractNumId w:val="7"/>
  </w:num>
  <w:num w:numId="6" w16cid:durableId="979767418">
    <w:abstractNumId w:val="10"/>
  </w:num>
  <w:num w:numId="7" w16cid:durableId="130364700">
    <w:abstractNumId w:val="0"/>
  </w:num>
  <w:num w:numId="8" w16cid:durableId="1521120989">
    <w:abstractNumId w:val="1"/>
  </w:num>
  <w:num w:numId="9" w16cid:durableId="2033720364">
    <w:abstractNumId w:val="2"/>
  </w:num>
  <w:num w:numId="10" w16cid:durableId="413749752">
    <w:abstractNumId w:val="3"/>
  </w:num>
  <w:num w:numId="11" w16cid:durableId="9834339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321090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2300316">
    <w:abstractNumId w:val="4"/>
  </w:num>
  <w:num w:numId="14" w16cid:durableId="305747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6A28"/>
    <w:rsid w:val="00016AD8"/>
    <w:rsid w:val="00032094"/>
    <w:rsid w:val="000801EF"/>
    <w:rsid w:val="001D5D07"/>
    <w:rsid w:val="002633C7"/>
    <w:rsid w:val="002856AA"/>
    <w:rsid w:val="003915E4"/>
    <w:rsid w:val="00414D1A"/>
    <w:rsid w:val="004F31F2"/>
    <w:rsid w:val="005D2408"/>
    <w:rsid w:val="00683EC6"/>
    <w:rsid w:val="007120AC"/>
    <w:rsid w:val="007B5DE4"/>
    <w:rsid w:val="007D7BA3"/>
    <w:rsid w:val="008A7257"/>
    <w:rsid w:val="00A01D2C"/>
    <w:rsid w:val="00A048DB"/>
    <w:rsid w:val="00A14FD7"/>
    <w:rsid w:val="00A77D89"/>
    <w:rsid w:val="00AB57D3"/>
    <w:rsid w:val="00B15B07"/>
    <w:rsid w:val="00B72EF6"/>
    <w:rsid w:val="00B87052"/>
    <w:rsid w:val="00BB1F67"/>
    <w:rsid w:val="00CF3101"/>
    <w:rsid w:val="00D12451"/>
    <w:rsid w:val="00DB01E6"/>
    <w:rsid w:val="00DE4769"/>
    <w:rsid w:val="00E26409"/>
    <w:rsid w:val="00F45FC7"/>
    <w:rsid w:val="00F46A28"/>
    <w:rsid w:val="00FA460D"/>
    <w:rsid w:val="00FC6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CDF2808"/>
  <w15:docId w15:val="{7041702F-4AE5-4807-B7C7-2EAF9BA3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69"/>
    <w:rPr>
      <w:sz w:val="24"/>
      <w:szCs w:val="24"/>
      <w:lang w:eastAsia="en-US"/>
    </w:rPr>
  </w:style>
  <w:style w:type="paragraph" w:styleId="Heading1">
    <w:name w:val="heading 1"/>
    <w:basedOn w:val="Normal"/>
    <w:next w:val="Normal"/>
    <w:qFormat/>
    <w:rsid w:val="00DE4769"/>
    <w:pPr>
      <w:keepNext/>
      <w:outlineLvl w:val="0"/>
    </w:pPr>
    <w:rPr>
      <w:i/>
      <w:iCs/>
      <w:sz w:val="52"/>
    </w:rPr>
  </w:style>
  <w:style w:type="paragraph" w:styleId="Heading2">
    <w:name w:val="heading 2"/>
    <w:basedOn w:val="Normal"/>
    <w:next w:val="Normal"/>
    <w:qFormat/>
    <w:rsid w:val="00DE4769"/>
    <w:pPr>
      <w:keepNext/>
      <w:jc w:val="right"/>
      <w:outlineLvl w:val="1"/>
    </w:pPr>
    <w:rPr>
      <w:i/>
      <w:iCs/>
      <w:sz w:val="20"/>
    </w:rPr>
  </w:style>
  <w:style w:type="paragraph" w:styleId="Heading3">
    <w:name w:val="heading 3"/>
    <w:basedOn w:val="Normal"/>
    <w:next w:val="Normal"/>
    <w:qFormat/>
    <w:rsid w:val="00DE4769"/>
    <w:pPr>
      <w:keepNext/>
      <w:outlineLvl w:val="2"/>
    </w:pPr>
    <w:rPr>
      <w:b/>
      <w:bCs/>
      <w:i/>
      <w:iCs/>
    </w:rPr>
  </w:style>
  <w:style w:type="paragraph" w:styleId="Heading4">
    <w:name w:val="heading 4"/>
    <w:basedOn w:val="Normal"/>
    <w:next w:val="Normal"/>
    <w:qFormat/>
    <w:rsid w:val="00DE4769"/>
    <w:pPr>
      <w:keepNext/>
      <w:outlineLvl w:val="3"/>
    </w:pPr>
    <w:rPr>
      <w:b/>
      <w:bCs/>
      <w:i/>
      <w:iCs/>
      <w:u w:val="single"/>
    </w:rPr>
  </w:style>
  <w:style w:type="paragraph" w:styleId="Heading5">
    <w:name w:val="heading 5"/>
    <w:basedOn w:val="Normal"/>
    <w:next w:val="Normal"/>
    <w:qFormat/>
    <w:rsid w:val="00DE4769"/>
    <w:pPr>
      <w:keepNext/>
      <w:outlineLvl w:val="4"/>
    </w:pPr>
    <w:rPr>
      <w:i/>
      <w:iCs/>
      <w:sz w:val="18"/>
    </w:rPr>
  </w:style>
  <w:style w:type="paragraph" w:styleId="Heading6">
    <w:name w:val="heading 6"/>
    <w:basedOn w:val="Normal"/>
    <w:next w:val="Normal"/>
    <w:qFormat/>
    <w:rsid w:val="00DE4769"/>
    <w:pPr>
      <w:keepNext/>
      <w:outlineLvl w:val="5"/>
    </w:pPr>
    <w:rPr>
      <w:b/>
      <w:bCs/>
      <w:sz w:val="18"/>
    </w:rPr>
  </w:style>
  <w:style w:type="paragraph" w:styleId="Heading7">
    <w:name w:val="heading 7"/>
    <w:basedOn w:val="Normal"/>
    <w:next w:val="Normal"/>
    <w:qFormat/>
    <w:rsid w:val="00DE4769"/>
    <w:pPr>
      <w:keepNext/>
      <w:outlineLvl w:val="6"/>
    </w:pPr>
    <w:rPr>
      <w:b/>
      <w:bCs/>
      <w:i/>
      <w:iCs/>
      <w:sz w:val="20"/>
    </w:rPr>
  </w:style>
  <w:style w:type="paragraph" w:styleId="Heading8">
    <w:name w:val="heading 8"/>
    <w:basedOn w:val="Normal"/>
    <w:next w:val="Normal"/>
    <w:qFormat/>
    <w:rsid w:val="00DE4769"/>
    <w:pPr>
      <w:keepNext/>
      <w:jc w:val="center"/>
      <w:outlineLvl w:val="7"/>
    </w:pPr>
    <w:rPr>
      <w:b/>
      <w:bCs/>
      <w:i/>
      <w:iCs/>
      <w:sz w:val="18"/>
      <w:szCs w:val="20"/>
    </w:rPr>
  </w:style>
  <w:style w:type="paragraph" w:styleId="Heading9">
    <w:name w:val="heading 9"/>
    <w:basedOn w:val="Normal"/>
    <w:next w:val="Normal"/>
    <w:qFormat/>
    <w:rsid w:val="00DE4769"/>
    <w:pPr>
      <w:keepNext/>
      <w:outlineLvl w:val="8"/>
    </w:pPr>
    <w:rPr>
      <w:b/>
      <w:bCs/>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E4769"/>
    <w:pPr>
      <w:tabs>
        <w:tab w:val="center" w:pos="4153"/>
        <w:tab w:val="right" w:pos="8306"/>
      </w:tabs>
    </w:pPr>
  </w:style>
  <w:style w:type="paragraph" w:styleId="Footer">
    <w:name w:val="footer"/>
    <w:basedOn w:val="Normal"/>
    <w:link w:val="FooterChar"/>
    <w:uiPriority w:val="99"/>
    <w:rsid w:val="00DE4769"/>
    <w:pPr>
      <w:tabs>
        <w:tab w:val="center" w:pos="4153"/>
        <w:tab w:val="right" w:pos="8306"/>
      </w:tabs>
    </w:pPr>
  </w:style>
  <w:style w:type="character" w:styleId="Hyperlink">
    <w:name w:val="Hyperlink"/>
    <w:basedOn w:val="DefaultParagraphFont"/>
    <w:semiHidden/>
    <w:rsid w:val="00DE4769"/>
    <w:rPr>
      <w:color w:val="0000FF"/>
      <w:u w:val="single"/>
    </w:rPr>
  </w:style>
  <w:style w:type="paragraph" w:styleId="BodyText">
    <w:name w:val="Body Text"/>
    <w:basedOn w:val="Normal"/>
    <w:semiHidden/>
    <w:rsid w:val="00DE4769"/>
    <w:pPr>
      <w:jc w:val="center"/>
    </w:pPr>
    <w:rPr>
      <w:b/>
      <w:bCs/>
      <w:i/>
      <w:iCs/>
      <w:sz w:val="16"/>
      <w:szCs w:val="20"/>
    </w:rPr>
  </w:style>
  <w:style w:type="paragraph" w:styleId="BodyText2">
    <w:name w:val="Body Text 2"/>
    <w:basedOn w:val="Normal"/>
    <w:semiHidden/>
    <w:rsid w:val="00DE4769"/>
    <w:rPr>
      <w:i/>
      <w:iCs/>
      <w:sz w:val="18"/>
      <w:szCs w:val="20"/>
    </w:rPr>
  </w:style>
  <w:style w:type="paragraph" w:styleId="BodyTextIndent2">
    <w:name w:val="Body Text Indent 2"/>
    <w:basedOn w:val="Normal"/>
    <w:semiHidden/>
    <w:rsid w:val="00DE4769"/>
    <w:pPr>
      <w:ind w:left="709"/>
    </w:pPr>
    <w:rPr>
      <w:sz w:val="20"/>
      <w:szCs w:val="20"/>
    </w:rPr>
  </w:style>
  <w:style w:type="paragraph" w:styleId="BodyTextIndent3">
    <w:name w:val="Body Text Indent 3"/>
    <w:basedOn w:val="Normal"/>
    <w:semiHidden/>
    <w:rsid w:val="00DE4769"/>
    <w:pPr>
      <w:ind w:hanging="284"/>
    </w:pPr>
    <w:rPr>
      <w:sz w:val="20"/>
      <w:szCs w:val="20"/>
    </w:rPr>
  </w:style>
  <w:style w:type="character" w:styleId="PageNumber">
    <w:name w:val="page number"/>
    <w:basedOn w:val="DefaultParagraphFont"/>
    <w:semiHidden/>
    <w:rsid w:val="00DE4769"/>
  </w:style>
  <w:style w:type="paragraph" w:styleId="BodyText3">
    <w:name w:val="Body Text 3"/>
    <w:basedOn w:val="Normal"/>
    <w:semiHidden/>
    <w:rsid w:val="00DE4769"/>
    <w:rPr>
      <w:b/>
      <w:bCs/>
      <w:sz w:val="18"/>
    </w:rPr>
  </w:style>
  <w:style w:type="character" w:styleId="FollowedHyperlink">
    <w:name w:val="FollowedHyperlink"/>
    <w:basedOn w:val="DefaultParagraphFont"/>
    <w:semiHidden/>
    <w:rsid w:val="00DE4769"/>
    <w:rPr>
      <w:color w:val="800080"/>
      <w:u w:val="single"/>
    </w:rPr>
  </w:style>
  <w:style w:type="paragraph" w:styleId="Title">
    <w:name w:val="Title"/>
    <w:basedOn w:val="Normal"/>
    <w:qFormat/>
    <w:rsid w:val="00DE4769"/>
    <w:pPr>
      <w:jc w:val="center"/>
    </w:pPr>
    <w:rPr>
      <w:b/>
      <w:bCs/>
      <w:sz w:val="36"/>
      <w:szCs w:val="36"/>
      <w:u w:val="single"/>
    </w:rPr>
  </w:style>
  <w:style w:type="paragraph" w:styleId="Subtitle">
    <w:name w:val="Subtitle"/>
    <w:basedOn w:val="Normal"/>
    <w:qFormat/>
    <w:rsid w:val="00DE4769"/>
    <w:pPr>
      <w:jc w:val="center"/>
    </w:pPr>
    <w:rPr>
      <w:b/>
      <w:bCs/>
    </w:rPr>
  </w:style>
  <w:style w:type="paragraph" w:styleId="BodyTextIndent">
    <w:name w:val="Body Text Indent"/>
    <w:basedOn w:val="Normal"/>
    <w:semiHidden/>
    <w:rsid w:val="00DE4769"/>
    <w:rPr>
      <w:sz w:val="16"/>
      <w:szCs w:val="16"/>
    </w:rPr>
  </w:style>
  <w:style w:type="character" w:customStyle="1" w:styleId="HeaderChar">
    <w:name w:val="Header Char"/>
    <w:basedOn w:val="DefaultParagraphFont"/>
    <w:semiHidden/>
    <w:rsid w:val="00DE4769"/>
    <w:rPr>
      <w:sz w:val="24"/>
      <w:szCs w:val="24"/>
      <w:lang w:val="en-GB"/>
    </w:rPr>
  </w:style>
  <w:style w:type="character" w:customStyle="1" w:styleId="FooterChar">
    <w:name w:val="Footer Char"/>
    <w:basedOn w:val="DefaultParagraphFont"/>
    <w:link w:val="Footer"/>
    <w:uiPriority w:val="99"/>
    <w:rsid w:val="00414D1A"/>
    <w:rPr>
      <w:sz w:val="24"/>
      <w:szCs w:val="24"/>
      <w:lang w:eastAsia="en-US"/>
    </w:rPr>
  </w:style>
  <w:style w:type="paragraph" w:styleId="BalloonText">
    <w:name w:val="Balloon Text"/>
    <w:basedOn w:val="Normal"/>
    <w:link w:val="BalloonTextChar"/>
    <w:uiPriority w:val="99"/>
    <w:semiHidden/>
    <w:unhideWhenUsed/>
    <w:rsid w:val="002856AA"/>
    <w:rPr>
      <w:rFonts w:ascii="Tahoma" w:hAnsi="Tahoma" w:cs="Tahoma"/>
      <w:sz w:val="16"/>
      <w:szCs w:val="16"/>
    </w:rPr>
  </w:style>
  <w:style w:type="character" w:customStyle="1" w:styleId="BalloonTextChar">
    <w:name w:val="Balloon Text Char"/>
    <w:basedOn w:val="DefaultParagraphFont"/>
    <w:link w:val="BalloonText"/>
    <w:uiPriority w:val="99"/>
    <w:semiHidden/>
    <w:rsid w:val="002856AA"/>
    <w:rPr>
      <w:rFonts w:ascii="Tahoma" w:hAnsi="Tahoma" w:cs="Tahoma"/>
      <w:sz w:val="16"/>
      <w:szCs w:val="16"/>
      <w:lang w:eastAsia="en-US"/>
    </w:rPr>
  </w:style>
  <w:style w:type="table" w:styleId="TableGrid">
    <w:name w:val="Table Grid"/>
    <w:basedOn w:val="TableNormal"/>
    <w:uiPriority w:val="59"/>
    <w:rsid w:val="0028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mecal.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COP\Forms\TEMPSCVs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TEMPSCVsv</Template>
  <TotalTime>5</TotalTime>
  <Pages>2</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Master SCVsv</vt:lpstr>
    </vt:vector>
  </TitlesOfParts>
  <Company>Unknown Organization</Company>
  <LinksUpToDate>false</LinksUpToDate>
  <CharactersWithSpaces>10646</CharactersWithSpaces>
  <SharedDoc>false</SharedDoc>
  <HLinks>
    <vt:vector size="6" baseType="variant">
      <vt:variant>
        <vt:i4>4456503</vt:i4>
      </vt:variant>
      <vt:variant>
        <vt:i4>0</vt:i4>
      </vt:variant>
      <vt:variant>
        <vt:i4>0</vt:i4>
      </vt:variant>
      <vt:variant>
        <vt:i4>5</vt:i4>
      </vt:variant>
      <vt:variant>
        <vt:lpwstr>mailto:admin@mecal.co.uk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SCVsv</dc:title>
  <dc:creator>Unknown User</dc:creator>
  <cp:lastModifiedBy>Mecal Admin</cp:lastModifiedBy>
  <cp:revision>2</cp:revision>
  <cp:lastPrinted>2009-02-27T09:41:00Z</cp:lastPrinted>
  <dcterms:created xsi:type="dcterms:W3CDTF">2022-07-05T10:43:00Z</dcterms:created>
  <dcterms:modified xsi:type="dcterms:W3CDTF">2022-07-05T10:43:00Z</dcterms:modified>
</cp:coreProperties>
</file>